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949AB" w14:textId="77777777" w:rsidR="0020526B" w:rsidRDefault="0020526B" w:rsidP="0020526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Муниципальное автономное общеобразовательное учреждение </w:t>
      </w:r>
    </w:p>
    <w:p w14:paraId="7B2BDA18" w14:textId="77777777" w:rsidR="0020526B" w:rsidRDefault="0020526B" w:rsidP="0020526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«Кутарбитская общеобразовательная школа» </w:t>
      </w:r>
    </w:p>
    <w:p w14:paraId="36308FB5" w14:textId="51601BB6" w:rsidR="00201D2D" w:rsidRPr="00AB0516" w:rsidRDefault="00201D2D" w:rsidP="00201D2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14:paraId="0005D764" w14:textId="77777777" w:rsidR="00201D2D" w:rsidRPr="00AB0516" w:rsidRDefault="00201D2D" w:rsidP="00201D2D">
      <w:pPr>
        <w:spacing w:after="0"/>
        <w:ind w:left="120"/>
        <w:rPr>
          <w:rFonts w:ascii="Times New Roman" w:hAnsi="Times New Roman" w:cs="Times New Roman"/>
        </w:rPr>
      </w:pPr>
    </w:p>
    <w:p w14:paraId="7B24D97D" w14:textId="77777777" w:rsidR="00201D2D" w:rsidRPr="00AB0516" w:rsidRDefault="00201D2D" w:rsidP="00201D2D">
      <w:pPr>
        <w:spacing w:after="0"/>
        <w:ind w:left="120"/>
        <w:rPr>
          <w:rFonts w:ascii="Times New Roman" w:hAnsi="Times New Roman" w:cs="Times New Roman"/>
        </w:rPr>
      </w:pPr>
    </w:p>
    <w:p w14:paraId="4FB87929" w14:textId="77777777" w:rsidR="00201D2D" w:rsidRPr="00AB0516" w:rsidRDefault="00201D2D" w:rsidP="00201D2D">
      <w:pPr>
        <w:spacing w:after="0"/>
        <w:ind w:left="120"/>
        <w:rPr>
          <w:rFonts w:ascii="Times New Roman" w:hAnsi="Times New Roman" w:cs="Times New Roman"/>
        </w:rPr>
      </w:pPr>
    </w:p>
    <w:p w14:paraId="730CFF1F" w14:textId="77777777" w:rsidR="00201D2D" w:rsidRPr="00AB0516" w:rsidRDefault="00201D2D" w:rsidP="00201D2D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5"/>
      </w:tblGrid>
      <w:tr w:rsidR="00201D2D" w:rsidRPr="00AB0516" w14:paraId="3A049704" w14:textId="77777777" w:rsidTr="004E2131">
        <w:tc>
          <w:tcPr>
            <w:tcW w:w="5925" w:type="dxa"/>
          </w:tcPr>
          <w:p w14:paraId="54A4314F" w14:textId="77777777" w:rsidR="00201D2D" w:rsidRPr="00AB0516" w:rsidRDefault="00201D2D" w:rsidP="004E2131">
            <w:pPr>
              <w:autoSpaceDE w:val="0"/>
              <w:autoSpaceDN w:val="0"/>
              <w:spacing w:after="0" w:line="240" w:lineRule="auto"/>
              <w:ind w:firstLine="2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223CD5" w14:textId="77777777" w:rsidR="00201D2D" w:rsidRPr="00AB0516" w:rsidRDefault="00201D2D" w:rsidP="00201D2D">
      <w:pPr>
        <w:spacing w:after="0"/>
        <w:ind w:left="120"/>
        <w:rPr>
          <w:rFonts w:ascii="Times New Roman" w:hAnsi="Times New Roman" w:cs="Times New Roman"/>
        </w:rPr>
      </w:pPr>
    </w:p>
    <w:p w14:paraId="0584A30E" w14:textId="77777777" w:rsidR="00201D2D" w:rsidRPr="00AB0516" w:rsidRDefault="00201D2D" w:rsidP="00201D2D">
      <w:pPr>
        <w:spacing w:after="0"/>
        <w:ind w:left="120"/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  <w:color w:val="000000"/>
          <w:sz w:val="28"/>
        </w:rPr>
        <w:t>‌</w:t>
      </w:r>
    </w:p>
    <w:p w14:paraId="4C70043C" w14:textId="77777777" w:rsidR="00201D2D" w:rsidRPr="00AB0516" w:rsidRDefault="00201D2D" w:rsidP="00201D2D">
      <w:pPr>
        <w:spacing w:after="0"/>
        <w:ind w:left="120"/>
        <w:rPr>
          <w:rFonts w:ascii="Times New Roman" w:hAnsi="Times New Roman" w:cs="Times New Roman"/>
        </w:rPr>
      </w:pPr>
    </w:p>
    <w:p w14:paraId="005F5BD3" w14:textId="77777777" w:rsidR="00201D2D" w:rsidRPr="00AB0516" w:rsidRDefault="00201D2D" w:rsidP="00201D2D">
      <w:pPr>
        <w:spacing w:after="0"/>
        <w:ind w:left="120"/>
        <w:rPr>
          <w:rFonts w:ascii="Times New Roman" w:hAnsi="Times New Roman" w:cs="Times New Roman"/>
        </w:rPr>
      </w:pPr>
    </w:p>
    <w:p w14:paraId="655261F3" w14:textId="77777777" w:rsidR="00201D2D" w:rsidRPr="00AB0516" w:rsidRDefault="00201D2D" w:rsidP="00201D2D">
      <w:pPr>
        <w:spacing w:after="0"/>
        <w:ind w:left="120"/>
        <w:rPr>
          <w:rFonts w:ascii="Times New Roman" w:hAnsi="Times New Roman" w:cs="Times New Roman"/>
        </w:rPr>
      </w:pPr>
    </w:p>
    <w:p w14:paraId="24849F3E" w14:textId="77777777" w:rsidR="00201D2D" w:rsidRPr="00AB0516" w:rsidRDefault="00201D2D" w:rsidP="00201D2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14:paraId="0EDDC7F9" w14:textId="77777777" w:rsidR="00201D2D" w:rsidRPr="00AB0516" w:rsidRDefault="00201D2D" w:rsidP="00201D2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6D4D42A4" w14:textId="6426EC75" w:rsidR="00201D2D" w:rsidRPr="00AB0516" w:rsidRDefault="00201D2D" w:rsidP="00201D2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  <w:b/>
          <w:color w:val="000000"/>
          <w:sz w:val="28"/>
        </w:rPr>
        <w:t>Эл</w:t>
      </w:r>
      <w:r w:rsidR="001E1180">
        <w:rPr>
          <w:rFonts w:ascii="Times New Roman" w:hAnsi="Times New Roman" w:cs="Times New Roman"/>
          <w:b/>
          <w:color w:val="000000"/>
          <w:sz w:val="28"/>
        </w:rPr>
        <w:t>ективный курс «Практикум ЕГЭ</w:t>
      </w:r>
      <w:r w:rsidRPr="00AB0516">
        <w:rPr>
          <w:rFonts w:ascii="Times New Roman" w:hAnsi="Times New Roman" w:cs="Times New Roman"/>
          <w:b/>
          <w:color w:val="000000"/>
          <w:sz w:val="28"/>
        </w:rPr>
        <w:t xml:space="preserve"> ПО </w:t>
      </w:r>
      <w:proofErr w:type="gramStart"/>
      <w:r w:rsidRPr="00AB0516">
        <w:rPr>
          <w:rFonts w:ascii="Times New Roman" w:hAnsi="Times New Roman" w:cs="Times New Roman"/>
          <w:b/>
          <w:color w:val="000000"/>
          <w:sz w:val="28"/>
        </w:rPr>
        <w:t>РУССКОМУ  ЯЗЫКУ</w:t>
      </w:r>
      <w:proofErr w:type="gramEnd"/>
      <w:r w:rsidRPr="00AB0516">
        <w:rPr>
          <w:rFonts w:ascii="Times New Roman" w:hAnsi="Times New Roman" w:cs="Times New Roman"/>
          <w:b/>
          <w:color w:val="000000"/>
          <w:sz w:val="28"/>
        </w:rPr>
        <w:t>»</w:t>
      </w:r>
    </w:p>
    <w:p w14:paraId="48028DB5" w14:textId="77777777" w:rsidR="00201D2D" w:rsidRPr="00AB0516" w:rsidRDefault="00201D2D" w:rsidP="00201D2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  <w:color w:val="000000"/>
          <w:sz w:val="28"/>
        </w:rPr>
        <w:t>для обучающихся 10 класса</w:t>
      </w:r>
    </w:p>
    <w:p w14:paraId="2503239C" w14:textId="77777777" w:rsidR="00201D2D" w:rsidRPr="00AB0516" w:rsidRDefault="00201D2D" w:rsidP="00201D2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479DCC2" w14:textId="77777777" w:rsidR="00201D2D" w:rsidRPr="00AB0516" w:rsidRDefault="00201D2D" w:rsidP="00201D2D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</w:rPr>
        <w:t>(базовый  уровень)</w:t>
      </w:r>
    </w:p>
    <w:p w14:paraId="5216C416" w14:textId="77777777" w:rsidR="00201D2D" w:rsidRPr="00AB0516" w:rsidRDefault="00201D2D" w:rsidP="00201D2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E6D5004" w14:textId="77777777" w:rsidR="00201D2D" w:rsidRPr="00AB0516" w:rsidRDefault="00201D2D" w:rsidP="00201D2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2A382FE" w14:textId="77777777" w:rsidR="00201D2D" w:rsidRPr="00AB0516" w:rsidRDefault="00201D2D" w:rsidP="00201D2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65E5266F" w14:textId="77777777" w:rsidR="00201D2D" w:rsidRPr="00AB0516" w:rsidRDefault="00201D2D" w:rsidP="00201D2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3005A33" w14:textId="77777777" w:rsidR="00201D2D" w:rsidRPr="00AB0516" w:rsidRDefault="00201D2D" w:rsidP="00201D2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F912341" w14:textId="77777777" w:rsidR="00201D2D" w:rsidRPr="00AB0516" w:rsidRDefault="00201D2D" w:rsidP="00201D2D">
      <w:pPr>
        <w:spacing w:after="0"/>
        <w:rPr>
          <w:rFonts w:ascii="Times New Roman" w:hAnsi="Times New Roman" w:cs="Times New Roman"/>
        </w:rPr>
      </w:pPr>
    </w:p>
    <w:p w14:paraId="5E024E73" w14:textId="77777777" w:rsidR="00201D2D" w:rsidRPr="00AB0516" w:rsidRDefault="00201D2D" w:rsidP="00201D2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198889D1" w14:textId="77777777" w:rsidR="00201D2D" w:rsidRPr="00AB0516" w:rsidRDefault="00201D2D" w:rsidP="00201D2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61BC9F4" w14:textId="77777777" w:rsidR="00201D2D" w:rsidRPr="00AB0516" w:rsidRDefault="00201D2D" w:rsidP="00201D2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8ACB905" w14:textId="54CD06D5" w:rsidR="00201D2D" w:rsidRPr="00AB0516" w:rsidRDefault="00201D2D" w:rsidP="00201D2D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140991ea-a622-434a-991d-2ce8f3dcaca6"/>
      <w:r w:rsidRPr="00AB0516">
        <w:rPr>
          <w:rFonts w:ascii="Times New Roman" w:hAnsi="Times New Roman" w:cs="Times New Roman"/>
          <w:b/>
          <w:color w:val="000000"/>
          <w:sz w:val="28"/>
        </w:rPr>
        <w:t>с.</w:t>
      </w:r>
      <w:bookmarkEnd w:id="0"/>
      <w:r w:rsidRPr="00AB0516">
        <w:rPr>
          <w:rFonts w:ascii="Times New Roman" w:hAnsi="Times New Roman" w:cs="Times New Roman"/>
          <w:b/>
          <w:color w:val="000000"/>
          <w:sz w:val="28"/>
        </w:rPr>
        <w:t xml:space="preserve">  </w:t>
      </w:r>
      <w:r w:rsidR="0020526B">
        <w:rPr>
          <w:rFonts w:ascii="Times New Roman" w:hAnsi="Times New Roman" w:cs="Times New Roman"/>
          <w:b/>
          <w:color w:val="000000"/>
          <w:sz w:val="28"/>
        </w:rPr>
        <w:t>Кутарбитка</w:t>
      </w:r>
      <w:r w:rsidRPr="00AB0516">
        <w:rPr>
          <w:rFonts w:ascii="Times New Roman" w:hAnsi="Times New Roman" w:cs="Times New Roman"/>
          <w:b/>
          <w:color w:val="000000"/>
          <w:sz w:val="28"/>
        </w:rPr>
        <w:t>‌</w:t>
      </w:r>
    </w:p>
    <w:p w14:paraId="51EFD8E1" w14:textId="77777777" w:rsidR="00201D2D" w:rsidRPr="00AB0516" w:rsidRDefault="00201D2D" w:rsidP="00201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D239ED8" w14:textId="4E23E408" w:rsidR="00201D2D" w:rsidRPr="00AB0516" w:rsidRDefault="00201D2D" w:rsidP="00201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14:paraId="7A918308" w14:textId="77777777" w:rsidR="00201D2D" w:rsidRPr="00AB0516" w:rsidRDefault="00201D2D" w:rsidP="00201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B5CBD72" w14:textId="77777777" w:rsidR="00201D2D" w:rsidRPr="00AB0516" w:rsidRDefault="00201D2D" w:rsidP="00201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элективного курса «Подготовка к ЕГЭ по русскому языку»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СОО; Демоверсии ЕГЭ 2024 г., программы спецкурса «Подготовка к ЕГЭ по русскому языку 10-11 классов» (кафедра филологического образования УИПК ПРО). Авторы В.А. Исакова, Л.Н. </w:t>
      </w:r>
      <w:proofErr w:type="spellStart"/>
      <w:proofErr w:type="gramStart"/>
      <w:r w:rsidRPr="00AB05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Курошина</w:t>
      </w:r>
      <w:proofErr w:type="spellEnd"/>
      <w:r w:rsidRPr="00AB05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AB05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ИПК ПРО </w:t>
      </w:r>
      <w:proofErr w:type="spellStart"/>
      <w:r w:rsidRPr="00AB05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г.Ульяновск</w:t>
      </w:r>
      <w:proofErr w:type="spellEnd"/>
      <w:r w:rsidRPr="00AB05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2008 г. и с учетом изменений, вносимых в задания ЕГЭ.</w:t>
      </w:r>
    </w:p>
    <w:p w14:paraId="719E3AFC" w14:textId="6B863B9C" w:rsidR="00201D2D" w:rsidRPr="00AB0516" w:rsidRDefault="00201D2D" w:rsidP="00201D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B051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AB0516">
        <w:rPr>
          <w:rStyle w:val="a3"/>
          <w:rFonts w:ascii="Times New Roman" w:hAnsi="Times New Roman" w:cs="Times New Roman"/>
          <w:sz w:val="24"/>
          <w:szCs w:val="24"/>
        </w:rPr>
        <w:t xml:space="preserve">элективного курса </w:t>
      </w:r>
      <w:r w:rsidR="001E1180">
        <w:rPr>
          <w:rFonts w:ascii="Times New Roman" w:hAnsi="Times New Roman" w:cs="Times New Roman"/>
          <w:b/>
          <w:sz w:val="24"/>
          <w:szCs w:val="24"/>
        </w:rPr>
        <w:t>«Практикум ЕГЭ</w:t>
      </w:r>
      <w:r w:rsidRPr="00AB051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gramStart"/>
      <w:r w:rsidRPr="00AB0516">
        <w:rPr>
          <w:rFonts w:ascii="Times New Roman" w:hAnsi="Times New Roman" w:cs="Times New Roman"/>
          <w:b/>
          <w:sz w:val="24"/>
          <w:szCs w:val="24"/>
        </w:rPr>
        <w:t>русскому  языку</w:t>
      </w:r>
      <w:proofErr w:type="gramEnd"/>
      <w:r w:rsidRPr="00AB0516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14:paraId="5E49BCF2" w14:textId="62FFD12A" w:rsidR="00201D2D" w:rsidRPr="00AB0516" w:rsidRDefault="00201D2D" w:rsidP="00201D2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Данный элективный курс является предметно ориентированным </w:t>
      </w: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содержит материал, необходимый для организации и проведения повторения курса</w:t>
      </w:r>
      <w:proofErr w:type="gramStart"/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proofErr w:type="gramEnd"/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Рууский</w:t>
      </w:r>
      <w:proofErr w:type="spellEnd"/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язык» при подготовки к ГИА в формате ЕГЭ. </w:t>
      </w:r>
      <w:r w:rsidRPr="00AB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Элективный курс представлен в виде практикума, который позволит систематизировать и расширить знания учащихся в  выполнении  тренировочных упражнений    по русскому  языку. </w:t>
      </w: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Планомерное повторение и систематизация учебного материала позволит не только существенно повысить результаты учащихся на экзамене, но и качественно улучшить общий уровень знаний.</w:t>
      </w:r>
      <w:r w:rsidRPr="00AB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DE2833A" w14:textId="441406CC" w:rsidR="00201D2D" w:rsidRPr="00AB0516" w:rsidRDefault="00201D2D" w:rsidP="00201D2D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Содержание курса соответствует современным </w:t>
      </w:r>
      <w:r w:rsidRPr="00AB05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тенденциям развития школьного курса русского языка, идеям диф</w:t>
      </w:r>
      <w:r w:rsidRPr="00AB0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ференциации, углубления и расширения знаний учащихся. Данный курс дает учащимся возможность познакомиться со</w:t>
      </w:r>
      <w:r w:rsidRPr="00AB05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способами решения выполнения   упражнений   различного   содержания  и уровня, способ</w:t>
      </w:r>
      <w:r w:rsidRPr="00AB0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ствует формированию и развитию таких качеств, как интел</w:t>
      </w:r>
      <w:r w:rsidRPr="00AB05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B05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лектуальная восприимчивость и способность к усвоению новой </w:t>
      </w:r>
      <w:r w:rsidRPr="00AB05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информации, гибкость и независимость логического мышления. Поможет учащимся в подготовке к ЕГЭ по русскому  языку</w:t>
      </w:r>
      <w:r w:rsidRPr="00AB05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а также при выборе ими будущей </w:t>
      </w:r>
      <w:r w:rsidRPr="00AB05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профессии, связанной с    русским   языком.</w:t>
      </w:r>
      <w:r w:rsidRPr="00AB0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D136D1" w14:textId="310EA1F5" w:rsidR="00201D2D" w:rsidRPr="00AB0516" w:rsidRDefault="00201D2D" w:rsidP="0020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программы данного курса отвечает как требованиям стандарта филологического образования, так и требованиям контрольно-измерительных материалов ЕГЭ. Программа составлена на принципе системного подхода к изучению русского языка. Она включает полностью содержание курса русского  языка  общеобразовательной школы, ряд дополнительных вопросов, непосредственно примыкающих к этому курсу, расширяющих и углубляющих его по основным идейным линиям, а также включены самостоятельные разделы. </w:t>
      </w:r>
    </w:p>
    <w:p w14:paraId="4630B53C" w14:textId="17A8B604" w:rsidR="00201D2D" w:rsidRPr="00AB0516" w:rsidRDefault="00201D2D" w:rsidP="0020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предусматривает возможность изучения содержания курса с различной степенью полноты, обеспечивает прочное и сознательное овладение учащимися системой  знаний и умений, достаточных для изучения сложных дисциплин и продолжения образования в высших учебных заведениях.</w:t>
      </w:r>
    </w:p>
    <w:p w14:paraId="4B419FC5" w14:textId="77777777" w:rsidR="00201D2D" w:rsidRPr="00AB0516" w:rsidRDefault="00201D2D" w:rsidP="00201D2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72B89751" w14:textId="77777777" w:rsidR="00201D2D" w:rsidRPr="00AB0516" w:rsidRDefault="00201D2D" w:rsidP="00201D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E79C4" w14:textId="5D9F93F7" w:rsidR="00201D2D" w:rsidRPr="00AB0516" w:rsidRDefault="00201D2D" w:rsidP="00201D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изучения </w:t>
      </w:r>
      <w:r w:rsidRPr="00AB0516">
        <w:rPr>
          <w:rStyle w:val="a3"/>
          <w:rFonts w:ascii="Times New Roman" w:hAnsi="Times New Roman" w:cs="Times New Roman"/>
          <w:sz w:val="24"/>
          <w:szCs w:val="24"/>
        </w:rPr>
        <w:t xml:space="preserve">элективного курса </w:t>
      </w:r>
      <w:bookmarkStart w:id="1" w:name="_Hlk148479877"/>
      <w:r w:rsidR="001E1180">
        <w:rPr>
          <w:rFonts w:ascii="Times New Roman" w:hAnsi="Times New Roman" w:cs="Times New Roman"/>
          <w:b/>
          <w:sz w:val="24"/>
          <w:szCs w:val="24"/>
        </w:rPr>
        <w:t>«Практикум ЕГЭ</w:t>
      </w:r>
      <w:r w:rsidRPr="00AB0516">
        <w:rPr>
          <w:rFonts w:ascii="Times New Roman" w:hAnsi="Times New Roman" w:cs="Times New Roman"/>
          <w:b/>
          <w:sz w:val="24"/>
          <w:szCs w:val="24"/>
        </w:rPr>
        <w:t xml:space="preserve"> по РУССКОМУ   ЯЗЫКУ»</w:t>
      </w:r>
      <w:bookmarkEnd w:id="1"/>
    </w:p>
    <w:p w14:paraId="6693261A" w14:textId="77777777" w:rsidR="00201D2D" w:rsidRPr="00AB0516" w:rsidRDefault="00201D2D" w:rsidP="00201D2D">
      <w:pPr>
        <w:rPr>
          <w:rFonts w:ascii="Times New Roman" w:hAnsi="Times New Roman" w:cs="Times New Roman"/>
        </w:rPr>
      </w:pPr>
      <w:bookmarkStart w:id="2" w:name="_Hlk148557289"/>
      <w:r w:rsidRPr="00AB0516">
        <w:rPr>
          <w:rFonts w:ascii="Times New Roman" w:hAnsi="Times New Roman" w:cs="Times New Roman"/>
        </w:rPr>
        <w:t>Главная цель курса – обеспечить поддержку освоения содержания учебного предмета «Русский язык» всеми выпускниками средней школы, сформировать умения и навыки выполнения тестовых и коммуникативных заданий на уровне, позволяющем и учителю, и (что самое важное) выпускникам прогнозировать положительные результаты выполнения экзаменационной работы с учетом способностей и языковой подготовки обучающихся.</w:t>
      </w:r>
    </w:p>
    <w:p w14:paraId="36299142" w14:textId="77777777" w:rsidR="00201D2D" w:rsidRPr="00AB0516" w:rsidRDefault="00201D2D" w:rsidP="00201D2D">
      <w:pPr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</w:rPr>
        <w:t>Цели курса -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 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14:paraId="73B65456" w14:textId="77777777" w:rsidR="00201D2D" w:rsidRPr="00AB0516" w:rsidRDefault="00201D2D" w:rsidP="00201D2D">
      <w:pPr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</w:rPr>
        <w:t>изучение нормативных и методических документов по организации и проведению ЕГЭ по русскому языку;</w:t>
      </w:r>
    </w:p>
    <w:p w14:paraId="34CE4C65" w14:textId="77777777" w:rsidR="00201D2D" w:rsidRPr="00AB0516" w:rsidRDefault="00201D2D" w:rsidP="00201D2D">
      <w:pPr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</w:rPr>
        <w:t>овладение основными нормами литературного языка;</w:t>
      </w:r>
    </w:p>
    <w:p w14:paraId="6955A0EC" w14:textId="77777777" w:rsidR="00201D2D" w:rsidRPr="00AB0516" w:rsidRDefault="00201D2D" w:rsidP="00201D2D">
      <w:pPr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14:paraId="150B5C99" w14:textId="77777777" w:rsidR="00201D2D" w:rsidRPr="00AB0516" w:rsidRDefault="00201D2D" w:rsidP="00201D2D">
      <w:pPr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14:paraId="6FEC0B68" w14:textId="77777777" w:rsidR="00201D2D" w:rsidRPr="00AB0516" w:rsidRDefault="00201D2D" w:rsidP="00201D2D">
      <w:pPr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</w:rPr>
        <w:t>обучение старшеклассников осознанному выбору правильных ответов тестовых заданий;</w:t>
      </w:r>
    </w:p>
    <w:p w14:paraId="4D7E8CF7" w14:textId="77777777" w:rsidR="00201D2D" w:rsidRPr="00AB0516" w:rsidRDefault="00201D2D" w:rsidP="00201D2D">
      <w:pPr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14:paraId="0AF2C70F" w14:textId="77777777" w:rsidR="00201D2D" w:rsidRPr="00AB0516" w:rsidRDefault="00201D2D" w:rsidP="00201D2D">
      <w:pPr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</w:rPr>
        <w:t>обучение анализу текста, его интерпретации;</w:t>
      </w:r>
    </w:p>
    <w:p w14:paraId="1ECB506F" w14:textId="77777777" w:rsidR="00201D2D" w:rsidRPr="00AB0516" w:rsidRDefault="00201D2D" w:rsidP="00201D2D">
      <w:pPr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</w:rPr>
        <w:t>совершенствование лингвистической компетенции выпускников при выполнении экзаменационной работы;</w:t>
      </w:r>
    </w:p>
    <w:p w14:paraId="78D97ED3" w14:textId="77777777" w:rsidR="00201D2D" w:rsidRPr="00AB0516" w:rsidRDefault="00201D2D" w:rsidP="00201D2D">
      <w:pPr>
        <w:rPr>
          <w:rFonts w:ascii="Times New Roman" w:hAnsi="Times New Roman" w:cs="Times New Roman"/>
        </w:rPr>
      </w:pPr>
      <w:r w:rsidRPr="00AB0516">
        <w:rPr>
          <w:rFonts w:ascii="Times New Roman" w:hAnsi="Times New Roman" w:cs="Times New Roman"/>
        </w:rPr>
        <w:t>развитие речевой культуры.</w:t>
      </w:r>
    </w:p>
    <w:bookmarkEnd w:id="2"/>
    <w:p w14:paraId="04A72448" w14:textId="6895B653" w:rsidR="00201D2D" w:rsidRPr="00AB0516" w:rsidRDefault="00201D2D" w:rsidP="00201D2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B0516">
        <w:rPr>
          <w:rFonts w:ascii="Times New Roman" w:hAnsi="Times New Roman"/>
          <w:b/>
          <w:sz w:val="24"/>
          <w:szCs w:val="24"/>
        </w:rPr>
        <w:t xml:space="preserve">Место в учебном плане </w:t>
      </w:r>
      <w:r w:rsidRPr="00AB0516">
        <w:rPr>
          <w:rStyle w:val="a3"/>
          <w:rFonts w:ascii="Times New Roman" w:hAnsi="Times New Roman"/>
          <w:sz w:val="24"/>
          <w:szCs w:val="24"/>
        </w:rPr>
        <w:t xml:space="preserve">элективного курса </w:t>
      </w:r>
      <w:bookmarkStart w:id="3" w:name="_Hlk148479901"/>
      <w:r w:rsidR="001E1180">
        <w:rPr>
          <w:rFonts w:ascii="Times New Roman" w:hAnsi="Times New Roman"/>
          <w:b/>
          <w:sz w:val="24"/>
          <w:szCs w:val="24"/>
        </w:rPr>
        <w:t>«Практикум ЕГЭ</w:t>
      </w:r>
      <w:r w:rsidRPr="00AB0516">
        <w:rPr>
          <w:rFonts w:ascii="Times New Roman" w:hAnsi="Times New Roman"/>
          <w:b/>
          <w:sz w:val="24"/>
          <w:szCs w:val="24"/>
        </w:rPr>
        <w:t xml:space="preserve"> по </w:t>
      </w:r>
      <w:proofErr w:type="gramStart"/>
      <w:r w:rsidRPr="00AB0516">
        <w:rPr>
          <w:rFonts w:ascii="Times New Roman" w:hAnsi="Times New Roman"/>
          <w:b/>
          <w:sz w:val="24"/>
          <w:szCs w:val="24"/>
        </w:rPr>
        <w:t>РУССКОМУ  ЯЗЫКУ</w:t>
      </w:r>
      <w:proofErr w:type="gramEnd"/>
      <w:r w:rsidRPr="00AB0516">
        <w:rPr>
          <w:rFonts w:ascii="Times New Roman" w:hAnsi="Times New Roman"/>
          <w:b/>
          <w:sz w:val="24"/>
          <w:szCs w:val="24"/>
        </w:rPr>
        <w:t xml:space="preserve"> »</w:t>
      </w:r>
    </w:p>
    <w:p w14:paraId="558BB236" w14:textId="77777777" w:rsidR="00201D2D" w:rsidRPr="00AB0516" w:rsidRDefault="00201D2D" w:rsidP="00201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 русского языка в 10 классе </w:t>
      </w:r>
      <w:r w:rsidRPr="00AB05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среднего общего</w:t>
      </w: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в учебном плане отводится 34 часа  (1 час   в неделю)</w:t>
      </w:r>
    </w:p>
    <w:p w14:paraId="2FFF4DF7" w14:textId="77777777" w:rsidR="00201D2D" w:rsidRPr="00AB0516" w:rsidRDefault="00201D2D" w:rsidP="00201D2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CD9C491" w14:textId="77777777" w:rsidR="00201D2D" w:rsidRPr="00AB0516" w:rsidRDefault="00201D2D" w:rsidP="00201D2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778BB17" w14:textId="77777777" w:rsidR="00201D2D" w:rsidRPr="00AB0516" w:rsidRDefault="00201D2D" w:rsidP="00201D2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D5BBEC7" w14:textId="77777777" w:rsidR="00201D2D" w:rsidRPr="00AB0516" w:rsidRDefault="00201D2D" w:rsidP="00201D2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240029C" w14:textId="25C5CE8E" w:rsidR="00201D2D" w:rsidRPr="00AB0516" w:rsidRDefault="00201D2D" w:rsidP="00201D2D">
      <w:pPr>
        <w:pStyle w:val="a4"/>
        <w:jc w:val="center"/>
        <w:rPr>
          <w:rStyle w:val="a3"/>
          <w:rFonts w:ascii="Times New Roman" w:hAnsi="Times New Roman"/>
          <w:sz w:val="24"/>
          <w:szCs w:val="24"/>
        </w:rPr>
      </w:pPr>
      <w:r w:rsidRPr="00AB0516">
        <w:rPr>
          <w:rFonts w:ascii="Times New Roman" w:hAnsi="Times New Roman"/>
          <w:b/>
          <w:sz w:val="24"/>
          <w:szCs w:val="24"/>
        </w:rPr>
        <w:t>Содержание элективного</w:t>
      </w:r>
      <w:r w:rsidRPr="00AB0516">
        <w:rPr>
          <w:rStyle w:val="a3"/>
          <w:rFonts w:ascii="Times New Roman" w:hAnsi="Times New Roman"/>
          <w:sz w:val="24"/>
          <w:szCs w:val="24"/>
        </w:rPr>
        <w:t xml:space="preserve"> курса </w:t>
      </w:r>
      <w:bookmarkStart w:id="4" w:name="_Hlk148480366"/>
      <w:r w:rsidR="001E1180">
        <w:rPr>
          <w:rFonts w:ascii="Times New Roman" w:hAnsi="Times New Roman"/>
          <w:b/>
          <w:sz w:val="24"/>
          <w:szCs w:val="24"/>
        </w:rPr>
        <w:t xml:space="preserve">«Практикум ЕГЭ </w:t>
      </w:r>
      <w:r w:rsidRPr="00AB0516">
        <w:rPr>
          <w:rFonts w:ascii="Times New Roman" w:hAnsi="Times New Roman"/>
          <w:b/>
          <w:sz w:val="24"/>
          <w:szCs w:val="24"/>
        </w:rPr>
        <w:t xml:space="preserve">по РУССКОМУ   </w:t>
      </w:r>
      <w:proofErr w:type="gramStart"/>
      <w:r w:rsidRPr="00AB0516">
        <w:rPr>
          <w:rFonts w:ascii="Times New Roman" w:hAnsi="Times New Roman"/>
          <w:b/>
          <w:sz w:val="24"/>
          <w:szCs w:val="24"/>
        </w:rPr>
        <w:t>ЯЗЫКУ »</w:t>
      </w:r>
      <w:bookmarkEnd w:id="4"/>
      <w:proofErr w:type="gramEnd"/>
    </w:p>
    <w:p w14:paraId="7CB10BF6" w14:textId="77777777" w:rsidR="00201D2D" w:rsidRPr="00AB0516" w:rsidRDefault="00201D2D" w:rsidP="00201D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16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14:paraId="771CFB99" w14:textId="77777777" w:rsidR="00201D2D" w:rsidRPr="00AB0516" w:rsidRDefault="00201D2D" w:rsidP="00201D2D">
      <w:pPr>
        <w:pStyle w:val="a4"/>
        <w:rPr>
          <w:rStyle w:val="a3"/>
          <w:rFonts w:ascii="Times New Roman" w:hAnsi="Times New Roman"/>
          <w:sz w:val="24"/>
          <w:szCs w:val="24"/>
        </w:rPr>
      </w:pPr>
    </w:p>
    <w:bookmarkEnd w:id="3"/>
    <w:p w14:paraId="7CCCC984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Введение (3 ч.)</w:t>
      </w:r>
    </w:p>
    <w:p w14:paraId="575BC24A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14:paraId="76397C1A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165AEEE1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Языковые нормы</w:t>
      </w:r>
      <w:r w:rsidRPr="00AB0516">
        <w:rPr>
          <w:rFonts w:ascii="Times New Roman" w:hAnsi="Times New Roman" w:cs="Times New Roman"/>
          <w:b/>
          <w:sz w:val="26"/>
          <w:szCs w:val="26"/>
          <w:lang w:eastAsia="ru-RU"/>
        </w:rPr>
        <w:t>. (1 ч.)</w:t>
      </w:r>
    </w:p>
    <w:p w14:paraId="398AE3EA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t>Литературный язык. Нормы речи. Словари русского языка.</w:t>
      </w:r>
    </w:p>
    <w:p w14:paraId="20564800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914E01F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Орфоэпические нормы</w:t>
      </w:r>
      <w:r w:rsidRPr="00AB0516">
        <w:rPr>
          <w:rFonts w:ascii="Times New Roman" w:hAnsi="Times New Roman" w:cs="Times New Roman"/>
          <w:b/>
          <w:sz w:val="26"/>
          <w:szCs w:val="26"/>
          <w:lang w:eastAsia="ru-RU"/>
        </w:rPr>
        <w:t> (2 ч.)</w:t>
      </w:r>
    </w:p>
    <w:p w14:paraId="20E6E0FA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t>Основные правила орфоэпии. Орфография. Ударение.</w:t>
      </w:r>
    </w:p>
    <w:p w14:paraId="545196E2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916418E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Лексические нормы (2 ч.)</w:t>
      </w:r>
    </w:p>
    <w:p w14:paraId="45DDBC2D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Лексическое и грамматическое значение слова. Лексическое многообразие лексики русского </w:t>
      </w:r>
      <w:proofErr w:type="gramStart"/>
      <w:r w:rsidRPr="00AB0516">
        <w:rPr>
          <w:rFonts w:ascii="Times New Roman" w:hAnsi="Times New Roman" w:cs="Times New Roman"/>
          <w:sz w:val="26"/>
          <w:szCs w:val="26"/>
          <w:lang w:eastAsia="ru-RU"/>
        </w:rPr>
        <w:t>языка..</w:t>
      </w:r>
      <w:proofErr w:type="gramEnd"/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14:paraId="6688F126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E9820BD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Морфологические нормы</w:t>
      </w:r>
      <w:r w:rsidRPr="00AB0516">
        <w:rPr>
          <w:rFonts w:ascii="Times New Roman" w:hAnsi="Times New Roman" w:cs="Times New Roman"/>
          <w:b/>
          <w:sz w:val="26"/>
          <w:szCs w:val="26"/>
          <w:lang w:eastAsia="ru-RU"/>
        </w:rPr>
        <w:t> (1 ч.)</w:t>
      </w:r>
    </w:p>
    <w:p w14:paraId="1D2CB5A6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Морфологические нормы русского языка. Правила и нормы образования форм слов разных частей речи. Части речи. Грамматическое значение, </w:t>
      </w:r>
      <w:proofErr w:type="spellStart"/>
      <w:r w:rsidRPr="00AB0516">
        <w:rPr>
          <w:rFonts w:ascii="Times New Roman" w:hAnsi="Times New Roman" w:cs="Times New Roman"/>
          <w:sz w:val="26"/>
          <w:szCs w:val="26"/>
          <w:lang w:eastAsia="ru-RU"/>
        </w:rPr>
        <w:t>морфологичесике</w:t>
      </w:r>
      <w:proofErr w:type="spellEnd"/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 признаки и </w:t>
      </w:r>
      <w:proofErr w:type="spellStart"/>
      <w:r w:rsidRPr="00AB0516">
        <w:rPr>
          <w:rFonts w:ascii="Times New Roman" w:hAnsi="Times New Roman" w:cs="Times New Roman"/>
          <w:sz w:val="26"/>
          <w:szCs w:val="26"/>
          <w:lang w:eastAsia="ru-RU"/>
        </w:rPr>
        <w:t>синтаксическя</w:t>
      </w:r>
      <w:proofErr w:type="spellEnd"/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14:paraId="5741639D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29774BA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051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Нормы орфографии (7ч)</w:t>
      </w:r>
    </w:p>
    <w:p w14:paraId="0765AC43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0516">
        <w:rPr>
          <w:rFonts w:ascii="Times New Roman" w:hAnsi="Times New Roman" w:cs="Times New Roman"/>
          <w:sz w:val="26"/>
          <w:szCs w:val="26"/>
        </w:rPr>
        <w:t xml:space="preserve">Правописание </w:t>
      </w:r>
      <w:proofErr w:type="gramStart"/>
      <w:r w:rsidRPr="00AB0516">
        <w:rPr>
          <w:rFonts w:ascii="Times New Roman" w:hAnsi="Times New Roman" w:cs="Times New Roman"/>
          <w:sz w:val="26"/>
          <w:szCs w:val="26"/>
        </w:rPr>
        <w:t>корней .Правописание</w:t>
      </w:r>
      <w:proofErr w:type="gramEnd"/>
      <w:r w:rsidRPr="00AB0516">
        <w:rPr>
          <w:rFonts w:ascii="Times New Roman" w:hAnsi="Times New Roman" w:cs="Times New Roman"/>
          <w:sz w:val="26"/>
          <w:szCs w:val="26"/>
        </w:rPr>
        <w:t xml:space="preserve"> приставок .Правописание суффиксов различных частей речи (кроме -Н-/-НН-) .Правописание личных окончаний глаголов и суффиксов причастий .Правописание НЕ и НИ .Слитное, дефисное, раздельное написание слов .Правописание -Н- и -</w:t>
      </w:r>
      <w:proofErr w:type="spellStart"/>
      <w:r w:rsidRPr="00AB0516">
        <w:rPr>
          <w:rFonts w:ascii="Times New Roman" w:hAnsi="Times New Roman" w:cs="Times New Roman"/>
          <w:sz w:val="26"/>
          <w:szCs w:val="26"/>
        </w:rPr>
        <w:t>ННв</w:t>
      </w:r>
      <w:proofErr w:type="spellEnd"/>
      <w:r w:rsidRPr="00AB0516">
        <w:rPr>
          <w:rFonts w:ascii="Times New Roman" w:hAnsi="Times New Roman" w:cs="Times New Roman"/>
          <w:sz w:val="26"/>
          <w:szCs w:val="26"/>
        </w:rPr>
        <w:t xml:space="preserve"> различных частях речи </w:t>
      </w:r>
    </w:p>
    <w:p w14:paraId="628E2BA8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32DA80A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Синтаксические нормы</w:t>
      </w:r>
      <w:r w:rsidRPr="00AB0516">
        <w:rPr>
          <w:rFonts w:ascii="Times New Roman" w:hAnsi="Times New Roman" w:cs="Times New Roman"/>
          <w:b/>
          <w:sz w:val="26"/>
          <w:szCs w:val="26"/>
          <w:lang w:eastAsia="ru-RU"/>
        </w:rPr>
        <w:t> (10 ч.)</w:t>
      </w:r>
    </w:p>
    <w:p w14:paraId="09942DED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14:paraId="14B2899C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</w:t>
      </w:r>
      <w:proofErr w:type="spellStart"/>
      <w:r w:rsidRPr="00AB0516">
        <w:rPr>
          <w:rFonts w:ascii="Times New Roman" w:hAnsi="Times New Roman" w:cs="Times New Roman"/>
          <w:sz w:val="26"/>
          <w:szCs w:val="26"/>
          <w:lang w:eastAsia="ru-RU"/>
        </w:rPr>
        <w:t>предложения.Построение</w:t>
      </w:r>
      <w:proofErr w:type="spellEnd"/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</w:t>
      </w:r>
      <w:proofErr w:type="spellStart"/>
      <w:r w:rsidRPr="00AB0516">
        <w:rPr>
          <w:rFonts w:ascii="Times New Roman" w:hAnsi="Times New Roman" w:cs="Times New Roman"/>
          <w:sz w:val="26"/>
          <w:szCs w:val="26"/>
          <w:lang w:eastAsia="ru-RU"/>
        </w:rPr>
        <w:t>предупреждение.Знаки</w:t>
      </w:r>
      <w:proofErr w:type="spellEnd"/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 </w:t>
      </w:r>
    </w:p>
    <w:p w14:paraId="2055EC19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Знаки препинания в предложениях с обособленными членами (определениями, обстоятельствами, приложениями, дополнениями) Знаки препинания в предложениях со словами и конструкциями, грамматически не связанными с членами предложения Знаки препинания в сложноподчинённом предложении. Знаки препинания в сложном предложении с разными видами </w:t>
      </w:r>
      <w:proofErr w:type="gramStart"/>
      <w:r w:rsidRPr="00AB0516">
        <w:rPr>
          <w:rFonts w:ascii="Times New Roman" w:hAnsi="Times New Roman" w:cs="Times New Roman"/>
          <w:sz w:val="26"/>
          <w:szCs w:val="26"/>
          <w:lang w:eastAsia="ru-RU"/>
        </w:rPr>
        <w:t>связи .Пунктуационный</w:t>
      </w:r>
      <w:proofErr w:type="gramEnd"/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 анализ </w:t>
      </w:r>
    </w:p>
    <w:p w14:paraId="1B4F3BC9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Текст как речевое произведение. Смысловая и композиционная целостность </w:t>
      </w:r>
      <w:proofErr w:type="gramStart"/>
      <w:r w:rsidRPr="00AB0516">
        <w:rPr>
          <w:rFonts w:ascii="Times New Roman" w:hAnsi="Times New Roman" w:cs="Times New Roman"/>
          <w:sz w:val="26"/>
          <w:szCs w:val="26"/>
          <w:lang w:eastAsia="ru-RU"/>
        </w:rPr>
        <w:t>текста .Функционально</w:t>
      </w:r>
      <w:proofErr w:type="gramEnd"/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-смысловые типы речи </w:t>
      </w:r>
    </w:p>
    <w:p w14:paraId="49B54ECB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Лексическое значение слова. Синонимы. Антонимы. Омонимы. Фразеологические обороты. Группы слов по происхождению и употреблению. Средства связи предложений в тексте. Речь. Языковые средства выразительности </w:t>
      </w:r>
    </w:p>
    <w:p w14:paraId="4B9CAFDA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5132825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B051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Сочинение. Информационная обработка текста (3ч)</w:t>
      </w:r>
    </w:p>
    <w:p w14:paraId="5AF7E723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t xml:space="preserve">Сочинение. Информационная обработка текста. Употребление языковых средств в зависимости от речевой ситуации </w:t>
      </w:r>
    </w:p>
    <w:p w14:paraId="736AFF6E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D6175E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051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Треннинг в формате ЕГЭ (2ч)</w:t>
      </w:r>
    </w:p>
    <w:p w14:paraId="324B6D75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t>Треннинг в формате ЕГЭ. Индивидуальная коррекция ошибок. Контрольная работа на промежуточной аттестации. Индивидуальная коррекция ошибок</w:t>
      </w:r>
    </w:p>
    <w:p w14:paraId="12B2E22C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39B5C17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051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Итоговое сочинение  (2ч)</w:t>
      </w:r>
    </w:p>
    <w:p w14:paraId="2A28E1B5" w14:textId="77777777" w:rsidR="00201D2D" w:rsidRPr="00AB0516" w:rsidRDefault="00201D2D" w:rsidP="00201D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516">
        <w:rPr>
          <w:rFonts w:ascii="Times New Roman" w:hAnsi="Times New Roman" w:cs="Times New Roman"/>
          <w:sz w:val="26"/>
          <w:szCs w:val="26"/>
          <w:lang w:eastAsia="ru-RU"/>
        </w:rPr>
        <w:t>Знакомство со структурой итогового сочинения. Итоговое сочинение</w:t>
      </w:r>
    </w:p>
    <w:p w14:paraId="184D3026" w14:textId="77777777" w:rsidR="00201D2D" w:rsidRPr="00AB0516" w:rsidRDefault="00201D2D" w:rsidP="00201D2D">
      <w:pPr>
        <w:spacing w:line="240" w:lineRule="auto"/>
        <w:ind w:firstLine="426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3C6811A5" w14:textId="77777777" w:rsidR="00201D2D" w:rsidRPr="00AB0516" w:rsidRDefault="00201D2D" w:rsidP="00201D2D">
      <w:pPr>
        <w:spacing w:line="240" w:lineRule="auto"/>
        <w:ind w:firstLine="426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7AFFC02E" w14:textId="77777777" w:rsidR="00201D2D" w:rsidRPr="00AB0516" w:rsidRDefault="00201D2D" w:rsidP="00201D2D">
      <w:pPr>
        <w:spacing w:line="240" w:lineRule="auto"/>
        <w:ind w:firstLine="426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09A42D30" w14:textId="77777777" w:rsidR="00201D2D" w:rsidRPr="00AB0516" w:rsidRDefault="00201D2D" w:rsidP="00201D2D">
      <w:pPr>
        <w:spacing w:line="240" w:lineRule="auto"/>
        <w:ind w:firstLine="426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40A6DD11" w14:textId="77777777" w:rsidR="00201D2D" w:rsidRPr="00AB0516" w:rsidRDefault="00201D2D" w:rsidP="00201D2D">
      <w:pPr>
        <w:spacing w:line="240" w:lineRule="auto"/>
        <w:ind w:firstLine="426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0B7C1D6F" w14:textId="69555336" w:rsidR="00201D2D" w:rsidRPr="00AB0516" w:rsidRDefault="00201D2D" w:rsidP="00201D2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B0516">
        <w:rPr>
          <w:rFonts w:ascii="Times New Roman" w:eastAsia="Bookman Old Style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Pr="00AB0516">
        <w:rPr>
          <w:rStyle w:val="a3"/>
          <w:rFonts w:ascii="Times New Roman" w:hAnsi="Times New Roman" w:cs="Times New Roman"/>
          <w:sz w:val="24"/>
          <w:szCs w:val="24"/>
        </w:rPr>
        <w:t xml:space="preserve">элективного курса </w:t>
      </w:r>
      <w:r w:rsidR="001E1180">
        <w:rPr>
          <w:rFonts w:ascii="Times New Roman" w:hAnsi="Times New Roman" w:cs="Times New Roman"/>
          <w:b/>
          <w:sz w:val="24"/>
          <w:szCs w:val="24"/>
        </w:rPr>
        <w:t>«Практикум ЕГЭ</w:t>
      </w:r>
      <w:r w:rsidRPr="00AB0516">
        <w:rPr>
          <w:rFonts w:ascii="Times New Roman" w:hAnsi="Times New Roman" w:cs="Times New Roman"/>
          <w:b/>
          <w:sz w:val="24"/>
          <w:szCs w:val="24"/>
        </w:rPr>
        <w:t xml:space="preserve"> по   </w:t>
      </w:r>
      <w:proofErr w:type="gramStart"/>
      <w:r w:rsidRPr="00AB0516">
        <w:rPr>
          <w:rFonts w:ascii="Times New Roman" w:hAnsi="Times New Roman" w:cs="Times New Roman"/>
          <w:b/>
          <w:sz w:val="24"/>
          <w:szCs w:val="24"/>
        </w:rPr>
        <w:t>РУССКОМУ  ЯЗЫКУ</w:t>
      </w:r>
      <w:proofErr w:type="gramEnd"/>
      <w:r w:rsidRPr="00AB0516">
        <w:rPr>
          <w:rFonts w:ascii="Times New Roman" w:hAnsi="Times New Roman" w:cs="Times New Roman"/>
          <w:b/>
          <w:sz w:val="24"/>
          <w:szCs w:val="24"/>
        </w:rPr>
        <w:t>»</w:t>
      </w:r>
    </w:p>
    <w:p w14:paraId="4F76D59E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CEE0071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14:paraId="7193B40F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гражданского воспитания:</w:t>
      </w:r>
    </w:p>
    <w:p w14:paraId="4A6F8874" w14:textId="77777777" w:rsidR="00201D2D" w:rsidRPr="00AB0516" w:rsidRDefault="00201D2D" w:rsidP="00201D2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B051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33D29E49" w14:textId="77777777" w:rsidR="00201D2D" w:rsidRPr="00AB0516" w:rsidRDefault="00201D2D" w:rsidP="00201D2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14:paraId="320F2FAF" w14:textId="77777777" w:rsidR="00201D2D" w:rsidRPr="00AB0516" w:rsidRDefault="00201D2D" w:rsidP="00201D2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0BA52C43" w14:textId="77777777" w:rsidR="00201D2D" w:rsidRPr="00AB0516" w:rsidRDefault="00201D2D" w:rsidP="00201D2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A9FB817" w14:textId="77777777" w:rsidR="00201D2D" w:rsidRPr="00AB0516" w:rsidRDefault="00201D2D" w:rsidP="00201D2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3C663B93" w14:textId="77777777" w:rsidR="00201D2D" w:rsidRPr="00AB0516" w:rsidRDefault="00201D2D" w:rsidP="00201D2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39083B7D" w14:textId="77777777" w:rsidR="00201D2D" w:rsidRPr="00AB0516" w:rsidRDefault="00201D2D" w:rsidP="00201D2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волонтёрской деятельности.</w:t>
      </w:r>
    </w:p>
    <w:p w14:paraId="0BDEF006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патриотического воспитания:</w:t>
      </w:r>
    </w:p>
    <w:p w14:paraId="02AABFD8" w14:textId="77777777" w:rsidR="00201D2D" w:rsidRPr="00AB0516" w:rsidRDefault="00201D2D" w:rsidP="00201D2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B8E74A4" w14:textId="77777777" w:rsidR="00201D2D" w:rsidRPr="00AB0516" w:rsidRDefault="00201D2D" w:rsidP="00201D2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531DBA1B" w14:textId="77777777" w:rsidR="00201D2D" w:rsidRPr="00AB0516" w:rsidRDefault="00201D2D" w:rsidP="00201D2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убеждённость, готовность к служению Отечеству и его защите, ответственность за его судьбу.</w:t>
      </w:r>
    </w:p>
    <w:p w14:paraId="36797866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духовно-нравственного воспитания:</w:t>
      </w:r>
    </w:p>
    <w:p w14:paraId="6D0CABAE" w14:textId="77777777" w:rsidR="00201D2D" w:rsidRPr="00AB0516" w:rsidRDefault="00201D2D" w:rsidP="00201D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духовных ценностей российского народа;</w:t>
      </w:r>
    </w:p>
    <w:p w14:paraId="1A232F1E" w14:textId="77777777" w:rsidR="00201D2D" w:rsidRPr="00AB0516" w:rsidRDefault="00201D2D" w:rsidP="00201D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нравственного сознания, норм этичного поведения;</w:t>
      </w:r>
    </w:p>
    <w:p w14:paraId="52D363F2" w14:textId="77777777" w:rsidR="00201D2D" w:rsidRPr="00AB0516" w:rsidRDefault="00201D2D" w:rsidP="00201D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2AE10C9" w14:textId="77777777" w:rsidR="00201D2D" w:rsidRPr="00AB0516" w:rsidRDefault="00201D2D" w:rsidP="00201D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3AC6A8A4" w14:textId="77777777" w:rsidR="00201D2D" w:rsidRPr="00AB0516" w:rsidRDefault="00201D2D" w:rsidP="00201D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2406933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эстетического воспитания:</w:t>
      </w:r>
    </w:p>
    <w:p w14:paraId="2C10D0A0" w14:textId="77777777" w:rsidR="00201D2D" w:rsidRPr="00AB0516" w:rsidRDefault="00201D2D" w:rsidP="00201D2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C2050C9" w14:textId="77777777" w:rsidR="00201D2D" w:rsidRPr="00AB0516" w:rsidRDefault="00201D2D" w:rsidP="00201D2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EC7ED83" w14:textId="77777777" w:rsidR="00201D2D" w:rsidRPr="00AB0516" w:rsidRDefault="00201D2D" w:rsidP="00201D2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76EF80CB" w14:textId="77777777" w:rsidR="00201D2D" w:rsidRPr="00AB0516" w:rsidRDefault="00201D2D" w:rsidP="00201D2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5D2CF384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физического воспитания:</w:t>
      </w:r>
    </w:p>
    <w:p w14:paraId="2086EDE4" w14:textId="77777777" w:rsidR="00201D2D" w:rsidRPr="00AB0516" w:rsidRDefault="00201D2D" w:rsidP="00201D2D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здоровью;</w:t>
      </w:r>
    </w:p>
    <w:p w14:paraId="7360FC9F" w14:textId="77777777" w:rsidR="00201D2D" w:rsidRPr="00AB0516" w:rsidRDefault="00201D2D" w:rsidP="00201D2D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6AC853D3" w14:textId="77777777" w:rsidR="00201D2D" w:rsidRPr="00AB0516" w:rsidRDefault="00201D2D" w:rsidP="00201D2D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2244AD6E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трудового воспитания:</w:t>
      </w:r>
    </w:p>
    <w:p w14:paraId="3FBE1E77" w14:textId="77777777" w:rsidR="00201D2D" w:rsidRPr="00AB0516" w:rsidRDefault="00201D2D" w:rsidP="00201D2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7BA39C56" w14:textId="77777777" w:rsidR="00201D2D" w:rsidRPr="00AB0516" w:rsidRDefault="00201D2D" w:rsidP="00201D2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4EB178AA" w14:textId="77777777" w:rsidR="00201D2D" w:rsidRPr="00AB0516" w:rsidRDefault="00201D2D" w:rsidP="00201D2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096F017B" w14:textId="77777777" w:rsidR="00201D2D" w:rsidRPr="00AB0516" w:rsidRDefault="00201D2D" w:rsidP="00201D2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жизни.</w:t>
      </w:r>
    </w:p>
    <w:p w14:paraId="0298787F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7) экологического воспитания:</w:t>
      </w:r>
    </w:p>
    <w:p w14:paraId="2E534514" w14:textId="77777777" w:rsidR="00201D2D" w:rsidRPr="00AB0516" w:rsidRDefault="00201D2D" w:rsidP="00201D2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B8DD8CC" w14:textId="77777777" w:rsidR="00201D2D" w:rsidRPr="00AB0516" w:rsidRDefault="00201D2D" w:rsidP="00201D2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BC2F45C" w14:textId="77777777" w:rsidR="00201D2D" w:rsidRPr="00AB0516" w:rsidRDefault="00201D2D" w:rsidP="00201D2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12536A1" w14:textId="77777777" w:rsidR="00201D2D" w:rsidRPr="00AB0516" w:rsidRDefault="00201D2D" w:rsidP="00201D2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14:paraId="2BAD83B9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ценности научного познания:</w:t>
      </w:r>
    </w:p>
    <w:p w14:paraId="3AA323C1" w14:textId="77777777" w:rsidR="00201D2D" w:rsidRPr="00AB0516" w:rsidRDefault="00201D2D" w:rsidP="00201D2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F9F6AE6" w14:textId="77777777" w:rsidR="00201D2D" w:rsidRPr="00AB0516" w:rsidRDefault="00201D2D" w:rsidP="00201D2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1D4AD7B" w14:textId="77777777" w:rsidR="00201D2D" w:rsidRPr="00AB0516" w:rsidRDefault="00201D2D" w:rsidP="00201D2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17101CCE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602DCB7F" w14:textId="77777777" w:rsidR="00201D2D" w:rsidRPr="00AB0516" w:rsidRDefault="00201D2D" w:rsidP="00201D2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57E4BDF9" w14:textId="77777777" w:rsidR="00201D2D" w:rsidRPr="00AB0516" w:rsidRDefault="00201D2D" w:rsidP="00201D2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7D58D671" w14:textId="77777777" w:rsidR="00201D2D" w:rsidRPr="00AB0516" w:rsidRDefault="00201D2D" w:rsidP="00201D2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42796D9" w14:textId="77777777" w:rsidR="00201D2D" w:rsidRPr="00AB0516" w:rsidRDefault="00201D2D" w:rsidP="00201D2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0DD2EEF5" w14:textId="77777777" w:rsidR="00201D2D" w:rsidRPr="00AB0516" w:rsidRDefault="00201D2D" w:rsidP="00201D2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7025E499" w14:textId="77777777" w:rsidR="00201D2D" w:rsidRPr="00AB0516" w:rsidRDefault="00201D2D" w:rsidP="00201D2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BFB93D" w14:textId="77777777" w:rsidR="00201D2D" w:rsidRPr="00AB0516" w:rsidRDefault="00201D2D" w:rsidP="00201D2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B0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6E325C82" w14:textId="77777777" w:rsidR="00201D2D" w:rsidRPr="00AB0516" w:rsidRDefault="00201D2D" w:rsidP="00201D2D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1D13D11A" w14:textId="77777777" w:rsidR="00201D2D" w:rsidRPr="00AB0516" w:rsidRDefault="00201D2D" w:rsidP="00201D2D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1C499F40" w14:textId="77777777" w:rsidR="00201D2D" w:rsidRPr="00AB0516" w:rsidRDefault="00201D2D" w:rsidP="00201D2D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4F6F14B2" w14:textId="77777777" w:rsidR="00201D2D" w:rsidRPr="00AB0516" w:rsidRDefault="00201D2D" w:rsidP="00201D2D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языковых явлений, данных в наблюдении;</w:t>
      </w:r>
    </w:p>
    <w:p w14:paraId="7379BE36" w14:textId="77777777" w:rsidR="00201D2D" w:rsidRPr="00AB0516" w:rsidRDefault="00201D2D" w:rsidP="00201D2D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0831DBF" w14:textId="77777777" w:rsidR="00201D2D" w:rsidRPr="00AB0516" w:rsidRDefault="00201D2D" w:rsidP="00201D2D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риски и соответствие результатов целям;</w:t>
      </w:r>
    </w:p>
    <w:p w14:paraId="6118F33D" w14:textId="77777777" w:rsidR="00201D2D" w:rsidRPr="00AB0516" w:rsidRDefault="00201D2D" w:rsidP="00201D2D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1538569C" w14:textId="77777777" w:rsidR="00201D2D" w:rsidRPr="00AB0516" w:rsidRDefault="00201D2D" w:rsidP="00201D2D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2D5F6448" w14:textId="77777777" w:rsidR="00201D2D" w:rsidRPr="00AB0516" w:rsidRDefault="00201D2D" w:rsidP="00201D2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B0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3F96EE2E" w14:textId="77777777" w:rsidR="00201D2D" w:rsidRPr="00AB0516" w:rsidRDefault="00201D2D" w:rsidP="00201D2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деятельности, в том 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1C3C3441" w14:textId="77777777" w:rsidR="00201D2D" w:rsidRPr="00AB0516" w:rsidRDefault="00201D2D" w:rsidP="00201D2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CAD5769" w14:textId="77777777" w:rsidR="00201D2D" w:rsidRPr="00AB0516" w:rsidRDefault="00201D2D" w:rsidP="00201D2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30FF4105" w14:textId="77777777" w:rsidR="00201D2D" w:rsidRPr="00AB0516" w:rsidRDefault="00201D2D" w:rsidP="00201D2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4B6E298B" w14:textId="77777777" w:rsidR="00201D2D" w:rsidRPr="00AB0516" w:rsidRDefault="00201D2D" w:rsidP="00201D2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5C3C9355" w14:textId="77777777" w:rsidR="00201D2D" w:rsidRPr="00AB0516" w:rsidRDefault="00201D2D" w:rsidP="00201D2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AED1BEB" w14:textId="77777777" w:rsidR="00201D2D" w:rsidRPr="00AB0516" w:rsidRDefault="00201D2D" w:rsidP="00201D2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давать оценку новым ситуациям, приобретённому опыту;</w:t>
      </w:r>
    </w:p>
    <w:p w14:paraId="1554B966" w14:textId="77777777" w:rsidR="00201D2D" w:rsidRPr="00AB0516" w:rsidRDefault="00201D2D" w:rsidP="00201D2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6E594C47" w14:textId="77777777" w:rsidR="00201D2D" w:rsidRPr="00AB0516" w:rsidRDefault="00201D2D" w:rsidP="00201D2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72D031E8" w14:textId="77777777" w:rsidR="00201D2D" w:rsidRPr="00AB0516" w:rsidRDefault="00201D2D" w:rsidP="00201D2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оригинальные подходы, предлагать альтернативные способы решения проблем.</w:t>
      </w:r>
    </w:p>
    <w:p w14:paraId="381783B3" w14:textId="77777777" w:rsidR="00201D2D" w:rsidRPr="00AB0516" w:rsidRDefault="00201D2D" w:rsidP="00201D2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B0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79242B96" w14:textId="77777777" w:rsidR="00201D2D" w:rsidRPr="00AB0516" w:rsidRDefault="00201D2D" w:rsidP="00201D2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BA91738" w14:textId="77777777" w:rsidR="00201D2D" w:rsidRPr="00AB0516" w:rsidRDefault="00201D2D" w:rsidP="00201D2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20ECB7C1" w14:textId="77777777" w:rsidR="00201D2D" w:rsidRPr="00AB0516" w:rsidRDefault="00201D2D" w:rsidP="00201D2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34523D0F" w14:textId="77777777" w:rsidR="00201D2D" w:rsidRPr="00AB0516" w:rsidRDefault="00201D2D" w:rsidP="00201D2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1FD2909" w14:textId="77777777" w:rsidR="00201D2D" w:rsidRPr="00AB0516" w:rsidRDefault="00201D2D" w:rsidP="00201D2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защиты личной информации, соблюдать требования информационной безопасности.</w:t>
      </w:r>
    </w:p>
    <w:p w14:paraId="781C2E22" w14:textId="77777777" w:rsidR="00201D2D" w:rsidRPr="00AB0516" w:rsidRDefault="00201D2D" w:rsidP="00201D2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B0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 </w:t>
      </w: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коммуникативных универсальных учебных действий:</w:t>
      </w:r>
    </w:p>
    <w:p w14:paraId="6C22D5D2" w14:textId="77777777" w:rsidR="00201D2D" w:rsidRPr="00AB0516" w:rsidRDefault="00201D2D" w:rsidP="00201D2D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коммуникацию во всех сферах жизни;</w:t>
      </w:r>
    </w:p>
    <w:p w14:paraId="0F71C2B7" w14:textId="77777777" w:rsidR="00201D2D" w:rsidRPr="00AB0516" w:rsidRDefault="00201D2D" w:rsidP="00201D2D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1A47AFD7" w14:textId="77777777" w:rsidR="00201D2D" w:rsidRPr="00AB0516" w:rsidRDefault="00201D2D" w:rsidP="00201D2D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способами общения и взаимодействия; аргументированно вести диалог;</w:t>
      </w:r>
    </w:p>
    <w:p w14:paraId="4B3177EA" w14:textId="77777777" w:rsidR="00201D2D" w:rsidRPr="00AB0516" w:rsidRDefault="00201D2D" w:rsidP="00201D2D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43D21750" w14:textId="77777777" w:rsidR="00201D2D" w:rsidRPr="00AB0516" w:rsidRDefault="00201D2D" w:rsidP="00201D2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B0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</w:t>
      </w: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части регулятивных универсальных учебных действий:</w:t>
      </w:r>
    </w:p>
    <w:p w14:paraId="6DD52097" w14:textId="77777777" w:rsidR="00201D2D" w:rsidRPr="00AB0516" w:rsidRDefault="00201D2D" w:rsidP="00201D2D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4503A77" w14:textId="77777777" w:rsidR="00201D2D" w:rsidRPr="00AB0516" w:rsidRDefault="00201D2D" w:rsidP="00201D2D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4DFB994" w14:textId="77777777" w:rsidR="00201D2D" w:rsidRPr="00AB0516" w:rsidRDefault="00201D2D" w:rsidP="00201D2D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расширять рамки учебного предмета на основе личных предпочтений;</w:t>
      </w:r>
    </w:p>
    <w:p w14:paraId="05DF2E26" w14:textId="77777777" w:rsidR="00201D2D" w:rsidRPr="00AB0516" w:rsidRDefault="00201D2D" w:rsidP="00201D2D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уметь аргументировать его, брать ответственность за результаты выбора;</w:t>
      </w:r>
    </w:p>
    <w:p w14:paraId="5DFA10F0" w14:textId="77777777" w:rsidR="00201D2D" w:rsidRPr="00AB0516" w:rsidRDefault="00201D2D" w:rsidP="00201D2D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14:paraId="5D68BCAC" w14:textId="77777777" w:rsidR="00201D2D" w:rsidRPr="00AB0516" w:rsidRDefault="00201D2D" w:rsidP="00201D2D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161B0B7F" w14:textId="77777777" w:rsidR="00201D2D" w:rsidRPr="00AB0516" w:rsidRDefault="00201D2D" w:rsidP="00201D2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B0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самоконтроля, принятия себя и других</w:t>
      </w: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части регулятивных универсальных учебных действий:</w:t>
      </w:r>
    </w:p>
    <w:p w14:paraId="2694C807" w14:textId="77777777" w:rsidR="00201D2D" w:rsidRPr="00AB0516" w:rsidRDefault="00201D2D" w:rsidP="00201D2D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4CA738F" w14:textId="77777777" w:rsidR="00201D2D" w:rsidRPr="00AB0516" w:rsidRDefault="00201D2D" w:rsidP="00201D2D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55C00592" w14:textId="77777777" w:rsidR="00201D2D" w:rsidRPr="00AB0516" w:rsidRDefault="00201D2D" w:rsidP="00201D2D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и своевременно принимать решение по их снижению;</w:t>
      </w:r>
    </w:p>
    <w:p w14:paraId="42A29CF6" w14:textId="77777777" w:rsidR="00201D2D" w:rsidRPr="00AB0516" w:rsidRDefault="00201D2D" w:rsidP="00201D2D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736C6AEC" w14:textId="77777777" w:rsidR="00201D2D" w:rsidRPr="00AB0516" w:rsidRDefault="00201D2D" w:rsidP="00201D2D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14:paraId="214ECC9B" w14:textId="77777777" w:rsidR="00201D2D" w:rsidRPr="00AB0516" w:rsidRDefault="00201D2D" w:rsidP="00201D2D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ошибку;</w:t>
      </w:r>
    </w:p>
    <w:p w14:paraId="670C2D4C" w14:textId="77777777" w:rsidR="00201D2D" w:rsidRPr="00AB0516" w:rsidRDefault="00201D2D" w:rsidP="00201D2D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видеть мир с позиции другого человека.</w:t>
      </w:r>
    </w:p>
    <w:p w14:paraId="5932B864" w14:textId="77777777" w:rsidR="00201D2D" w:rsidRPr="00AB0516" w:rsidRDefault="00201D2D" w:rsidP="00201D2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AB0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деятельности:</w:t>
      </w:r>
    </w:p>
    <w:p w14:paraId="09D8B0DE" w14:textId="77777777" w:rsidR="00201D2D" w:rsidRPr="00AB0516" w:rsidRDefault="00201D2D" w:rsidP="00201D2D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5905F4A3" w14:textId="77777777" w:rsidR="00201D2D" w:rsidRPr="00AB0516" w:rsidRDefault="00201D2D" w:rsidP="00201D2D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486EFB3" w14:textId="77777777" w:rsidR="00201D2D" w:rsidRPr="00AB0516" w:rsidRDefault="00201D2D" w:rsidP="00201D2D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57A681BD" w14:textId="77777777" w:rsidR="00201D2D" w:rsidRPr="00AB0516" w:rsidRDefault="00201D2D" w:rsidP="00201D2D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29CC1617" w14:textId="77777777" w:rsidR="00201D2D" w:rsidRPr="00AB0516" w:rsidRDefault="00201D2D" w:rsidP="00201D2D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15782F73" w14:textId="77777777" w:rsidR="00201D2D" w:rsidRPr="00AB0516" w:rsidRDefault="00201D2D" w:rsidP="00201D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F1B87F5" w14:textId="77777777" w:rsidR="00201D2D" w:rsidRPr="00AB0516" w:rsidRDefault="00201D2D" w:rsidP="00201D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C10001" w14:textId="5C7BA952" w:rsidR="00201D2D" w:rsidRPr="00AB0516" w:rsidRDefault="00201D2D" w:rsidP="00201D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</w:t>
      </w:r>
    </w:p>
    <w:p w14:paraId="0D2A0D2B" w14:textId="77777777" w:rsidR="00201D2D" w:rsidRPr="00AB0516" w:rsidRDefault="00201D2D" w:rsidP="00201D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14:paraId="2147E631" w14:textId="77777777" w:rsidR="00201D2D" w:rsidRPr="00AB0516" w:rsidRDefault="00201D2D" w:rsidP="0020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 языке</w:t>
      </w:r>
    </w:p>
    <w:p w14:paraId="5E56A8C9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языке как знаковой системе, об основных функциях языка; о лингвистике как науке.</w:t>
      </w:r>
    </w:p>
    <w:p w14:paraId="3D960FB2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14:paraId="40E4EFFD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14:paraId="29D78BF6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14:paraId="4D21280B" w14:textId="77777777" w:rsidR="00201D2D" w:rsidRPr="00AB0516" w:rsidRDefault="00201D2D" w:rsidP="0020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 речь. Культура речи</w:t>
      </w:r>
    </w:p>
    <w:p w14:paraId="0C0A195F" w14:textId="77777777" w:rsidR="00201D2D" w:rsidRPr="00AB0516" w:rsidRDefault="00201D2D" w:rsidP="0020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языка. Культура речи</w:t>
      </w:r>
    </w:p>
    <w:p w14:paraId="7A7C1026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14:paraId="04847C51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культуре речи как разделе лингвистики.</w:t>
      </w:r>
    </w:p>
    <w:p w14:paraId="69A1E24D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14:paraId="02738AA1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14:paraId="2599F01F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языковой норме, её видах.</w:t>
      </w:r>
    </w:p>
    <w:p w14:paraId="1D9DA07F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словари русского языка в учебной деятельности.</w:t>
      </w:r>
    </w:p>
    <w:p w14:paraId="4322DA57" w14:textId="77777777" w:rsidR="00201D2D" w:rsidRPr="00AB0516" w:rsidRDefault="00201D2D" w:rsidP="0020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Орфоэпия. Орфоэпические нормы</w:t>
      </w:r>
    </w:p>
    <w:p w14:paraId="2B1F09E8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фонетический анализ слова.</w:t>
      </w:r>
    </w:p>
    <w:p w14:paraId="60CBDC00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изобразительно-выразительные средства фонетики в тексте.</w:t>
      </w:r>
    </w:p>
    <w:p w14:paraId="07C3DA39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14:paraId="7F977799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14:paraId="70D41FF1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14:paraId="14DA4808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орфоэпический словарь.</w:t>
      </w:r>
    </w:p>
    <w:p w14:paraId="150A088A" w14:textId="77777777" w:rsidR="00201D2D" w:rsidRPr="00AB0516" w:rsidRDefault="00201D2D" w:rsidP="0020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 и фразеология. Лексические нормы</w:t>
      </w:r>
    </w:p>
    <w:p w14:paraId="3CF6615D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лексический анализ слова.</w:t>
      </w:r>
    </w:p>
    <w:p w14:paraId="5301EE59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изобразительно-выразительные средства лексики.</w:t>
      </w:r>
    </w:p>
    <w:p w14:paraId="0C21A3B4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14:paraId="0191DBEE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лексические нормы.</w:t>
      </w:r>
    </w:p>
    <w:p w14:paraId="53AEDB07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14:paraId="761583C4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14:paraId="326CF4E8" w14:textId="77777777" w:rsidR="00201D2D" w:rsidRPr="00AB0516" w:rsidRDefault="00201D2D" w:rsidP="0020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словообразование. Словообразовательные нормы</w:t>
      </w:r>
    </w:p>
    <w:p w14:paraId="18FC481E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морфемный и словообразовательный анализ слова.</w:t>
      </w:r>
    </w:p>
    <w:p w14:paraId="21676697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14:paraId="16D77178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словообразовательный словарь.</w:t>
      </w:r>
    </w:p>
    <w:p w14:paraId="6228CE6D" w14:textId="77777777" w:rsidR="00201D2D" w:rsidRPr="00AB0516" w:rsidRDefault="00201D2D" w:rsidP="0020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Морфологические нормы</w:t>
      </w:r>
    </w:p>
    <w:p w14:paraId="52841086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морфологический анализ слова.</w:t>
      </w:r>
    </w:p>
    <w:p w14:paraId="2F7AD838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особенности употребления в тексте слов разных частей речи.</w:t>
      </w:r>
    </w:p>
    <w:p w14:paraId="16C5B9A2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14:paraId="3A6F34CC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морфологические нормы.</w:t>
      </w:r>
    </w:p>
    <w:p w14:paraId="574951BF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14:paraId="32D1EBD9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словарь грамматических трудностей, справочники.</w:t>
      </w:r>
    </w:p>
    <w:p w14:paraId="3A51A70B" w14:textId="77777777" w:rsidR="00201D2D" w:rsidRPr="00AB0516" w:rsidRDefault="00201D2D" w:rsidP="0020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Орфография. Основные правила орфографии</w:t>
      </w:r>
    </w:p>
    <w:p w14:paraId="69822836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представление о принципах и разделах русской орфографии.</w:t>
      </w:r>
    </w:p>
    <w:p w14:paraId="414D89F1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орфографический анализ слова.</w:t>
      </w:r>
    </w:p>
    <w:p w14:paraId="56B1B2B9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14:paraId="7A224AAE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орфографии.</w:t>
      </w:r>
    </w:p>
    <w:p w14:paraId="1097EF7F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орфографические словари.</w:t>
      </w:r>
    </w:p>
    <w:p w14:paraId="2FCB9F66" w14:textId="77777777" w:rsidR="00201D2D" w:rsidRPr="00AB0516" w:rsidRDefault="00201D2D" w:rsidP="0020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Речь. Речевое общение</w:t>
      </w:r>
    </w:p>
    <w:p w14:paraId="31AED1BD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 — не менее 100 слов; объём диалогического высказывания — не менее 7—8 реплик).</w:t>
      </w:r>
    </w:p>
    <w:p w14:paraId="1AB116A8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14:paraId="16BEDA17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14:paraId="32C15A88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3EBAD365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14:paraId="204CA82E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языковые средства с учётом речевой ситуации.</w:t>
      </w:r>
    </w:p>
    <w:p w14:paraId="37DCA210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в устной речи и на письме нормы современного русского литературного языка.</w:t>
      </w:r>
    </w:p>
    <w:p w14:paraId="2641FFE1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словоупотребления.</w:t>
      </w:r>
    </w:p>
    <w:p w14:paraId="4D0219D4" w14:textId="77777777" w:rsidR="00201D2D" w:rsidRPr="00AB0516" w:rsidRDefault="00201D2D" w:rsidP="0020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Текст. Информационно-смысловая переработка текста</w:t>
      </w:r>
    </w:p>
    <w:p w14:paraId="64A5B19B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14:paraId="439B6E1C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14:paraId="3CDC0A1B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логико-смысловые отношения между предложениями в тексте.</w:t>
      </w:r>
    </w:p>
    <w:p w14:paraId="607C70CB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14:paraId="2100046C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18B6738F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вторичные тексты (план, тезисы, конспект, реферат, аннотация, отзыв, рецензия и другие).</w:t>
      </w:r>
    </w:p>
    <w:p w14:paraId="2A7C0400" w14:textId="77777777" w:rsidR="00201D2D" w:rsidRPr="00AB0516" w:rsidRDefault="00201D2D" w:rsidP="00201D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текст: устранять логические, фактические, этические, грамматические и речевые ошибки.</w:t>
      </w:r>
    </w:p>
    <w:p w14:paraId="72B23FAD" w14:textId="77777777" w:rsidR="00201D2D" w:rsidRPr="00AB0516" w:rsidRDefault="00201D2D" w:rsidP="00201D2D">
      <w:pPr>
        <w:rPr>
          <w:rFonts w:ascii="Times New Roman" w:hAnsi="Times New Roman" w:cs="Times New Roman"/>
        </w:rPr>
      </w:pPr>
    </w:p>
    <w:p w14:paraId="3B41BB38" w14:textId="77777777" w:rsidR="00201D2D" w:rsidRPr="00AB0516" w:rsidRDefault="00201D2D" w:rsidP="00201D2D">
      <w:pPr>
        <w:rPr>
          <w:rFonts w:ascii="Times New Roman" w:hAnsi="Times New Roman" w:cs="Times New Roman"/>
        </w:rPr>
      </w:pPr>
    </w:p>
    <w:p w14:paraId="7D335BBB" w14:textId="17D907FD" w:rsidR="001B24D0" w:rsidRPr="00AB0516" w:rsidRDefault="001B24D0">
      <w:pPr>
        <w:rPr>
          <w:rFonts w:ascii="Times New Roman" w:hAnsi="Times New Roman" w:cs="Times New Roman"/>
        </w:rPr>
      </w:pPr>
    </w:p>
    <w:p w14:paraId="7C1435CB" w14:textId="2E60B87D" w:rsidR="00201D2D" w:rsidRPr="00AB0516" w:rsidRDefault="00201D2D">
      <w:pPr>
        <w:rPr>
          <w:rFonts w:ascii="Times New Roman" w:hAnsi="Times New Roman" w:cs="Times New Roman"/>
        </w:rPr>
      </w:pPr>
    </w:p>
    <w:p w14:paraId="4F92641B" w14:textId="3E1751B3" w:rsidR="00201D2D" w:rsidRPr="00AB0516" w:rsidRDefault="00201D2D">
      <w:pPr>
        <w:rPr>
          <w:rFonts w:ascii="Times New Roman" w:hAnsi="Times New Roman" w:cs="Times New Roman"/>
        </w:rPr>
      </w:pPr>
    </w:p>
    <w:p w14:paraId="10EA36AC" w14:textId="2D1E2E2B" w:rsidR="00201D2D" w:rsidRPr="00AB0516" w:rsidRDefault="00201D2D" w:rsidP="00201D2D">
      <w:pPr>
        <w:tabs>
          <w:tab w:val="left" w:pos="720"/>
        </w:tabs>
        <w:spacing w:after="280"/>
        <w:rPr>
          <w:rFonts w:ascii="Times New Roman" w:hAnsi="Times New Roman" w:cs="Times New Roman"/>
        </w:rPr>
      </w:pPr>
      <w:r w:rsidRPr="00AB0516">
        <w:rPr>
          <w:rFonts w:ascii="Times New Roman" w:eastAsia="Times New Roman" w:hAnsi="Times New Roman" w:cs="Times New Roman"/>
          <w:b/>
          <w:bCs/>
          <w:color w:val="000000"/>
        </w:rPr>
        <w:t>ТЕМАТИЧЕСКОЕ ПЛАНИРОВАНИЕ  С УКАЗАНИЕМ КОЛИЧЕСТВА АКАДЕМИЧЕСКИХ ЧАСОВ,ОТВОДИМЫХ НА ОСВОЕНИЕ КАЖДОЙ ТЕ</w:t>
      </w:r>
      <w:r w:rsidR="001E1180">
        <w:rPr>
          <w:rFonts w:ascii="Times New Roman" w:eastAsia="Times New Roman" w:hAnsi="Times New Roman" w:cs="Times New Roman"/>
          <w:b/>
          <w:bCs/>
          <w:color w:val="000000"/>
        </w:rPr>
        <w:t>МЫ УЧЕБНОГО ПРЕДМЕТА «Практикум ЕГЭ по русскому языку</w:t>
      </w:r>
      <w:bookmarkStart w:id="5" w:name="_GoBack"/>
      <w:bookmarkEnd w:id="5"/>
      <w:r w:rsidRPr="00AB0516">
        <w:rPr>
          <w:rFonts w:ascii="Times New Roman" w:eastAsia="Times New Roman" w:hAnsi="Times New Roman" w:cs="Times New Roman"/>
          <w:b/>
          <w:bCs/>
          <w:color w:val="000000"/>
        </w:rPr>
        <w:t xml:space="preserve">» И ВОЗМОЖНОСТЬ ИСПОЛЬЗОВАНИЯ ПО ЭТОЙ ТЕМЕ </w:t>
      </w:r>
      <w:r w:rsidRPr="00AB051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ЭЛЕКТРОННЫХ (ЦИФРОВЫХ) ОБРАЗОВАТЕЛЬНЫХ РЕСУРСОВ,ЯВЛЯЮЩИХСЯ УЧЕБНО-МЕТОДИЧЕСКИМИ МАТЕРИАЛАМИ,ИСПОЛЬЗУЕМЫМИ ДЛЯ ОБУЧЕНИЯ И ВОСПИТАНИЯ РАЗЛИЧНЫХ ГРУПП ПОЛЬЗОВАТЕЛЕЙ,ПРЕДСТАВЛЕННЫМИ В ЭЛЕКТРОННОМ(ЦИФРОВОМ) ВИДЕ И РЕАЛИЗИУЮЩИМИ ДИДАКТИЧЕСКИЕ ВОЗМОЖНОСТИ ИКТ,СОДЕРЖАНИЕ КОТОРЫХ СООТВЕТСТВУЕТ ЗАКОНОДАТЕЛЬСТВУ ОБ ОБРАЗОВАНИИ</w:t>
      </w:r>
    </w:p>
    <w:p w14:paraId="044020A8" w14:textId="77777777" w:rsidR="00201D2D" w:rsidRPr="00AB0516" w:rsidRDefault="00201D2D" w:rsidP="00201D2D">
      <w:pPr>
        <w:tabs>
          <w:tab w:val="left" w:pos="720"/>
        </w:tabs>
        <w:spacing w:after="280"/>
        <w:rPr>
          <w:rFonts w:ascii="Times New Roman" w:hAnsi="Times New Roman" w:cs="Times New Roman"/>
          <w:b/>
          <w:bCs/>
          <w:color w:val="000000"/>
        </w:rPr>
      </w:pPr>
      <w:r w:rsidRPr="00AB0516">
        <w:rPr>
          <w:rFonts w:ascii="Times New Roman" w:hAnsi="Times New Roman" w:cs="Times New Roman"/>
          <w:b/>
          <w:bCs/>
          <w:color w:val="000000"/>
        </w:rPr>
        <w:t>10 класс</w:t>
      </w:r>
    </w:p>
    <w:tbl>
      <w:tblPr>
        <w:tblStyle w:val="a6"/>
        <w:tblW w:w="31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1983"/>
        <w:gridCol w:w="567"/>
        <w:gridCol w:w="567"/>
        <w:gridCol w:w="570"/>
        <w:gridCol w:w="3405"/>
        <w:gridCol w:w="4817"/>
        <w:gridCol w:w="2983"/>
        <w:gridCol w:w="1834"/>
        <w:gridCol w:w="1389"/>
        <w:gridCol w:w="991"/>
        <w:gridCol w:w="2232"/>
        <w:gridCol w:w="148"/>
        <w:gridCol w:w="2380"/>
        <w:gridCol w:w="695"/>
        <w:gridCol w:w="1685"/>
        <w:gridCol w:w="1538"/>
        <w:gridCol w:w="842"/>
        <w:gridCol w:w="2381"/>
      </w:tblGrid>
      <w:tr w:rsidR="00201D2D" w:rsidRPr="00AB0516" w14:paraId="598DF463" w14:textId="79A69E2A" w:rsidTr="00201D2D">
        <w:trPr>
          <w:gridAfter w:val="10"/>
          <w:wAfter w:w="14281" w:type="dxa"/>
        </w:trPr>
        <w:tc>
          <w:tcPr>
            <w:tcW w:w="560" w:type="dxa"/>
          </w:tcPr>
          <w:p w14:paraId="2B317B0A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r w:rsidRPr="00AB051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983" w:type="dxa"/>
          </w:tcPr>
          <w:p w14:paraId="2449F657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  <w:r w:rsidRPr="00AB051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447C3AED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0516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  <w:r w:rsidRPr="00AB05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567" w:type="dxa"/>
          </w:tcPr>
          <w:p w14:paraId="6CED6F56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r w:rsidRPr="00AB0516">
              <w:rPr>
                <w:rFonts w:ascii="Times New Roman" w:eastAsia="Times New Roman" w:hAnsi="Times New Roman" w:cs="Times New Roman"/>
              </w:rPr>
              <w:t>КР</w:t>
            </w:r>
          </w:p>
        </w:tc>
        <w:tc>
          <w:tcPr>
            <w:tcW w:w="570" w:type="dxa"/>
          </w:tcPr>
          <w:p w14:paraId="6BD51CE4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r w:rsidRPr="00AB0516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3405" w:type="dxa"/>
          </w:tcPr>
          <w:p w14:paraId="69C25155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0516">
              <w:rPr>
                <w:rFonts w:ascii="Times New Roman" w:eastAsia="Times New Roman" w:hAnsi="Times New Roman" w:cs="Times New Roman"/>
              </w:rPr>
              <w:t>Электронные</w:t>
            </w:r>
            <w:proofErr w:type="spellEnd"/>
            <w:r w:rsidRPr="00AB0516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AB0516">
              <w:rPr>
                <w:rFonts w:ascii="Times New Roman" w:eastAsia="Times New Roman" w:hAnsi="Times New Roman" w:cs="Times New Roman"/>
              </w:rPr>
              <w:t>цифровые</w:t>
            </w:r>
            <w:proofErr w:type="spellEnd"/>
            <w:r w:rsidRPr="00AB05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</w:rPr>
              <w:t>образовательные</w:t>
            </w:r>
            <w:proofErr w:type="spellEnd"/>
            <w:r w:rsidRPr="00AB05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</w:rPr>
              <w:t>ресурсы</w:t>
            </w:r>
            <w:proofErr w:type="spellEnd"/>
            <w:r w:rsidRPr="00AB051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817" w:type="dxa"/>
          </w:tcPr>
          <w:p w14:paraId="5EB7297B" w14:textId="77777777" w:rsidR="00201D2D" w:rsidRPr="00AB0516" w:rsidRDefault="00201D2D" w:rsidP="004E2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воспитательной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  <w:p w14:paraId="33BF3A56" w14:textId="77777777" w:rsidR="00201D2D" w:rsidRPr="00AB0516" w:rsidRDefault="00201D2D" w:rsidP="004E2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2DC93D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  <w:gridSpan w:val="2"/>
          </w:tcPr>
          <w:p w14:paraId="080EA57A" w14:textId="7E184757" w:rsidR="00201D2D" w:rsidRPr="00AB0516" w:rsidRDefault="00201D2D" w:rsidP="004E2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проведения</w:t>
            </w:r>
          </w:p>
        </w:tc>
      </w:tr>
      <w:tr w:rsidR="00201D2D" w:rsidRPr="00AB0516" w14:paraId="7423C53F" w14:textId="34EEE24F" w:rsidTr="00201D2D">
        <w:trPr>
          <w:gridAfter w:val="10"/>
          <w:wAfter w:w="14281" w:type="dxa"/>
        </w:trPr>
        <w:tc>
          <w:tcPr>
            <w:tcW w:w="3677" w:type="dxa"/>
            <w:gridSpan w:val="4"/>
          </w:tcPr>
          <w:p w14:paraId="35E561E4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Введение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(3ч)</w:t>
            </w:r>
          </w:p>
        </w:tc>
        <w:tc>
          <w:tcPr>
            <w:tcW w:w="570" w:type="dxa"/>
          </w:tcPr>
          <w:p w14:paraId="3BE93F32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5" w:type="dxa"/>
          </w:tcPr>
          <w:p w14:paraId="7E2A330F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7" w:type="dxa"/>
          </w:tcPr>
          <w:p w14:paraId="33F5B4BF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7" w:type="dxa"/>
            <w:gridSpan w:val="2"/>
          </w:tcPr>
          <w:p w14:paraId="4B6CB1E3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01D2D" w:rsidRPr="00AB0516" w14:paraId="10A9575C" w14:textId="23F12C5B" w:rsidTr="00201D2D">
        <w:trPr>
          <w:gridAfter w:val="10"/>
          <w:wAfter w:w="14281" w:type="dxa"/>
        </w:trPr>
        <w:tc>
          <w:tcPr>
            <w:tcW w:w="560" w:type="dxa"/>
          </w:tcPr>
          <w:p w14:paraId="1B52F521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bCs/>
                <w:lang w:val="ru-RU"/>
              </w:rPr>
              <w:t>1-</w:t>
            </w:r>
          </w:p>
        </w:tc>
        <w:tc>
          <w:tcPr>
            <w:tcW w:w="1983" w:type="dxa"/>
          </w:tcPr>
          <w:p w14:paraId="5892B48D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567" w:type="dxa"/>
          </w:tcPr>
          <w:p w14:paraId="0F255C98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275DDEC1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57375A0B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405" w:type="dxa"/>
          </w:tcPr>
          <w:p w14:paraId="0186403A" w14:textId="77777777" w:rsidR="00201D2D" w:rsidRPr="00AB0516" w:rsidRDefault="00201D2D" w:rsidP="004E2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www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philolog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dahl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ЕГЭ по русскому языку: электронный репетитор</w:t>
            </w:r>
          </w:p>
          <w:p w14:paraId="165A9796" w14:textId="77777777" w:rsidR="00201D2D" w:rsidRPr="00AB0516" w:rsidRDefault="00201D2D" w:rsidP="004E2131">
            <w:pPr>
              <w:spacing w:after="30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4817" w:type="dxa"/>
          </w:tcPr>
          <w:p w14:paraId="2C7616E8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49599736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0D0ADB68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748FEC69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506D6ADC" w14:textId="77777777" w:rsidR="00201D2D" w:rsidRPr="00AB0516" w:rsidRDefault="00201D2D" w:rsidP="004E2131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763F5F32" w14:textId="14F75590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Лекция </w:t>
            </w:r>
          </w:p>
        </w:tc>
      </w:tr>
      <w:tr w:rsidR="00201D2D" w:rsidRPr="00AB0516" w14:paraId="5D427C91" w14:textId="7833ED95" w:rsidTr="00201D2D">
        <w:trPr>
          <w:gridAfter w:val="10"/>
          <w:wAfter w:w="14281" w:type="dxa"/>
        </w:trPr>
        <w:tc>
          <w:tcPr>
            <w:tcW w:w="560" w:type="dxa"/>
          </w:tcPr>
          <w:p w14:paraId="4B892B4E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1983" w:type="dxa"/>
            <w:vAlign w:val="center"/>
          </w:tcPr>
          <w:p w14:paraId="684F22BB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Особенности ЕГЭ по русскому языку.</w:t>
            </w:r>
          </w:p>
        </w:tc>
        <w:tc>
          <w:tcPr>
            <w:tcW w:w="567" w:type="dxa"/>
          </w:tcPr>
          <w:p w14:paraId="3EF44024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3B4D879C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2858400B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405" w:type="dxa"/>
          </w:tcPr>
          <w:p w14:paraId="5C9DADB3" w14:textId="77777777" w:rsidR="00201D2D" w:rsidRPr="00AB0516" w:rsidRDefault="00201D2D" w:rsidP="004E2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www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philolog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dahl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ЕГЭ по русскому языку: электронный репетитор</w:t>
            </w:r>
          </w:p>
          <w:p w14:paraId="281DA5B6" w14:textId="77777777" w:rsidR="00201D2D" w:rsidRPr="00AB0516" w:rsidRDefault="00201D2D" w:rsidP="004E2131">
            <w:pPr>
              <w:spacing w:after="30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4817" w:type="dxa"/>
          </w:tcPr>
          <w:p w14:paraId="146B105C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6A5F59B5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67016F1C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3D1076C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3BA8FEC4" w14:textId="77777777" w:rsidR="00201D2D" w:rsidRPr="00AB0516" w:rsidRDefault="00201D2D" w:rsidP="004E2131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7B2E6709" w14:textId="2A1C15D3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лекция</w:t>
            </w:r>
          </w:p>
        </w:tc>
      </w:tr>
      <w:tr w:rsidR="00201D2D" w:rsidRPr="00AB0516" w14:paraId="4391EF0A" w14:textId="3E33B27D" w:rsidTr="00201D2D">
        <w:trPr>
          <w:gridAfter w:val="10"/>
          <w:wAfter w:w="14281" w:type="dxa"/>
        </w:trPr>
        <w:tc>
          <w:tcPr>
            <w:tcW w:w="560" w:type="dxa"/>
          </w:tcPr>
          <w:p w14:paraId="5AB1BEEF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983" w:type="dxa"/>
            <w:vAlign w:val="center"/>
          </w:tcPr>
          <w:p w14:paraId="6FF6C51E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Спецификация экзаменационной работы. Кодификатор. Демонстрационная версия.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Критерии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нормы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оценки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тестовых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заданий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сочинения</w:t>
            </w:r>
            <w:proofErr w:type="spellEnd"/>
          </w:p>
        </w:tc>
        <w:tc>
          <w:tcPr>
            <w:tcW w:w="567" w:type="dxa"/>
          </w:tcPr>
          <w:p w14:paraId="68F4F81F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18DFB094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14:paraId="5885E625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405" w:type="dxa"/>
          </w:tcPr>
          <w:p w14:paraId="23DB051E" w14:textId="77777777" w:rsidR="00201D2D" w:rsidRPr="00AB0516" w:rsidRDefault="00201D2D" w:rsidP="004E2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www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philolog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dahl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ЕГЭ по русскому языку: электронный репетитор</w:t>
            </w:r>
          </w:p>
          <w:p w14:paraId="2460040D" w14:textId="77777777" w:rsidR="00201D2D" w:rsidRPr="00AB0516" w:rsidRDefault="00201D2D" w:rsidP="004E2131">
            <w:pPr>
              <w:spacing w:after="3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12882A6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0CCECC45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747F1E4C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4BBA4265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17" w:type="dxa"/>
            <w:gridSpan w:val="2"/>
          </w:tcPr>
          <w:p w14:paraId="605346BE" w14:textId="39CF6242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Лекция </w:t>
            </w:r>
          </w:p>
        </w:tc>
      </w:tr>
      <w:tr w:rsidR="00201D2D" w:rsidRPr="00AB0516" w14:paraId="4129DC1E" w14:textId="77777777" w:rsidTr="00201D2D">
        <w:tc>
          <w:tcPr>
            <w:tcW w:w="12469" w:type="dxa"/>
            <w:gridSpan w:val="7"/>
          </w:tcPr>
          <w:p w14:paraId="508C1E0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Информационная обработка письменных текстов различных стилей и жанров  (1ч)</w:t>
            </w:r>
          </w:p>
        </w:tc>
        <w:tc>
          <w:tcPr>
            <w:tcW w:w="2983" w:type="dxa"/>
          </w:tcPr>
          <w:p w14:paraId="7124D330" w14:textId="77777777" w:rsidR="00201D2D" w:rsidRPr="00AB0516" w:rsidRDefault="00201D2D" w:rsidP="004E2131">
            <w:pPr>
              <w:spacing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23" w:type="dxa"/>
            <w:gridSpan w:val="2"/>
          </w:tcPr>
          <w:p w14:paraId="2A682897" w14:textId="75CDBEFC" w:rsidR="00201D2D" w:rsidRPr="00AB0516" w:rsidRDefault="00201D2D" w:rsidP="004E2131">
            <w:pPr>
              <w:spacing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23" w:type="dxa"/>
            <w:gridSpan w:val="2"/>
          </w:tcPr>
          <w:p w14:paraId="78E9F7FA" w14:textId="77777777" w:rsidR="00201D2D" w:rsidRPr="00AB0516" w:rsidRDefault="00201D2D" w:rsidP="004E2131">
            <w:pPr>
              <w:spacing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23" w:type="dxa"/>
            <w:gridSpan w:val="3"/>
          </w:tcPr>
          <w:p w14:paraId="42DB2AD4" w14:textId="77777777" w:rsidR="00201D2D" w:rsidRPr="00AB0516" w:rsidRDefault="00201D2D" w:rsidP="004E2131">
            <w:pPr>
              <w:spacing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23" w:type="dxa"/>
            <w:gridSpan w:val="2"/>
          </w:tcPr>
          <w:p w14:paraId="6D06EE57" w14:textId="77777777" w:rsidR="00201D2D" w:rsidRPr="00AB0516" w:rsidRDefault="00201D2D" w:rsidP="004E2131">
            <w:pPr>
              <w:spacing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23" w:type="dxa"/>
            <w:gridSpan w:val="2"/>
          </w:tcPr>
          <w:p w14:paraId="3DF26BF4" w14:textId="77777777" w:rsidR="00201D2D" w:rsidRPr="00AB0516" w:rsidRDefault="00201D2D" w:rsidP="004E2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www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philolog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dahl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ЕГЭ по русскому языку: электронный репетитор</w:t>
            </w:r>
          </w:p>
          <w:p w14:paraId="18243C4C" w14:textId="77777777" w:rsidR="00201D2D" w:rsidRPr="00AB0516" w:rsidRDefault="00201D2D" w:rsidP="004E2131">
            <w:pPr>
              <w:spacing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1D2D" w:rsidRPr="00AB0516" w14:paraId="7DBAD4CC" w14:textId="2CC6CC34" w:rsidTr="00201D2D">
        <w:trPr>
          <w:gridAfter w:val="10"/>
          <w:wAfter w:w="14281" w:type="dxa"/>
        </w:trPr>
        <w:tc>
          <w:tcPr>
            <w:tcW w:w="560" w:type="dxa"/>
          </w:tcPr>
          <w:p w14:paraId="7DEE40B0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983" w:type="dxa"/>
          </w:tcPr>
          <w:p w14:paraId="38349F51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Информационная обработка письменных текстов различных стилей и жанров </w:t>
            </w:r>
          </w:p>
        </w:tc>
        <w:tc>
          <w:tcPr>
            <w:tcW w:w="567" w:type="dxa"/>
          </w:tcPr>
          <w:p w14:paraId="55D0B82C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43365058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15B50A13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405" w:type="dxa"/>
          </w:tcPr>
          <w:p w14:paraId="5D504707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5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https://resh.edu.ru/subject/lesson/4789/start/175851/</w:t>
              </w:r>
            </w:hyperlink>
          </w:p>
          <w:p w14:paraId="6BC1C65C" w14:textId="77777777" w:rsidR="00201D2D" w:rsidRPr="00AB0516" w:rsidRDefault="00201D2D" w:rsidP="004E2131">
            <w:pPr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03E3AA11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4FFFFE5B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2ACDBB08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318CF0CF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06FEF2F2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6194B2CB" w14:textId="5BD56C78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455CDAE8" w14:textId="209BEFAA" w:rsidTr="00201D2D">
        <w:trPr>
          <w:gridAfter w:val="10"/>
          <w:wAfter w:w="14281" w:type="dxa"/>
        </w:trPr>
        <w:tc>
          <w:tcPr>
            <w:tcW w:w="12469" w:type="dxa"/>
            <w:gridSpan w:val="7"/>
          </w:tcPr>
          <w:p w14:paraId="0382A0BB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Языковые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нормы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(1ч)</w:t>
            </w:r>
          </w:p>
        </w:tc>
        <w:tc>
          <w:tcPr>
            <w:tcW w:w="4817" w:type="dxa"/>
            <w:gridSpan w:val="2"/>
          </w:tcPr>
          <w:p w14:paraId="1945FF0A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01D2D" w:rsidRPr="00AB0516" w14:paraId="19CA500C" w14:textId="2D55D18A" w:rsidTr="00201D2D">
        <w:trPr>
          <w:gridAfter w:val="10"/>
          <w:wAfter w:w="14281" w:type="dxa"/>
        </w:trPr>
        <w:tc>
          <w:tcPr>
            <w:tcW w:w="560" w:type="dxa"/>
          </w:tcPr>
          <w:p w14:paraId="1646E03C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983" w:type="dxa"/>
          </w:tcPr>
          <w:p w14:paraId="38150B21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Средства связи предложений в тексте. Отбор языковых средств в тексте в зависимости от темы, цели, адресата и ситуации общения</w:t>
            </w:r>
          </w:p>
        </w:tc>
        <w:tc>
          <w:tcPr>
            <w:tcW w:w="567" w:type="dxa"/>
          </w:tcPr>
          <w:p w14:paraId="1A58C6B5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5ACBDFCD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5A559157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1FB59697" w14:textId="77777777" w:rsidR="00201D2D" w:rsidRPr="00AB0516" w:rsidRDefault="001E1180" w:rsidP="004E2131">
            <w:pPr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</w:t>
              </w:r>
              <w:proofErr w:type="spellStart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bacc</w:t>
              </w:r>
              <w:proofErr w:type="spellEnd"/>
            </w:hyperlink>
            <w:r w:rsidR="00201D2D"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]]</w:t>
            </w:r>
            <w:r w:rsidR="00201D2D" w:rsidRPr="00AB051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17" w:type="dxa"/>
          </w:tcPr>
          <w:p w14:paraId="145EEC7C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18A30B6B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41F9CE74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27721607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5EC3D4DF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505469BB" w14:textId="04202329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647E678A" w14:textId="51691987" w:rsidTr="00201D2D">
        <w:trPr>
          <w:gridAfter w:val="10"/>
          <w:wAfter w:w="14281" w:type="dxa"/>
        </w:trPr>
        <w:tc>
          <w:tcPr>
            <w:tcW w:w="12469" w:type="dxa"/>
            <w:gridSpan w:val="7"/>
          </w:tcPr>
          <w:p w14:paraId="016D9875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Лексические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нормы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(1 ч)</w:t>
            </w:r>
          </w:p>
        </w:tc>
        <w:tc>
          <w:tcPr>
            <w:tcW w:w="4817" w:type="dxa"/>
            <w:gridSpan w:val="2"/>
          </w:tcPr>
          <w:p w14:paraId="48052DC7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01D2D" w:rsidRPr="00AB0516" w14:paraId="0EC9FA6B" w14:textId="09BA0E0D" w:rsidTr="00201D2D">
        <w:trPr>
          <w:gridAfter w:val="10"/>
          <w:wAfter w:w="14281" w:type="dxa"/>
        </w:trPr>
        <w:tc>
          <w:tcPr>
            <w:tcW w:w="560" w:type="dxa"/>
          </w:tcPr>
          <w:p w14:paraId="60570B53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983" w:type="dxa"/>
          </w:tcPr>
          <w:p w14:paraId="065A4D91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567" w:type="dxa"/>
          </w:tcPr>
          <w:p w14:paraId="515E620E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2CE49DA3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598034EE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267B6993" w14:textId="77777777" w:rsidR="00201D2D" w:rsidRPr="00AB0516" w:rsidRDefault="001E1180" w:rsidP="004E21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" w:history="1"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</w:t>
              </w:r>
              <w:proofErr w:type="spellStart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bacc</w:t>
              </w:r>
              <w:proofErr w:type="spellEnd"/>
            </w:hyperlink>
            <w:r w:rsidR="00201D2D"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]]</w:t>
            </w:r>
          </w:p>
          <w:p w14:paraId="678E0172" w14:textId="77777777" w:rsidR="00201D2D" w:rsidRPr="00AB0516" w:rsidRDefault="001E1180" w:rsidP="004E2131">
            <w:pPr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edsoo</w:t>
              </w:r>
              <w:proofErr w:type="spellEnd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</w:t>
              </w:r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41</w:t>
              </w:r>
              <w:proofErr w:type="spellStart"/>
              <w:r w:rsidR="00201D2D" w:rsidRPr="00AB0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bacc</w:t>
              </w:r>
              <w:proofErr w:type="spellEnd"/>
            </w:hyperlink>
            <w:r w:rsidR="00201D2D"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]]</w:t>
            </w:r>
            <w:r w:rsidR="00201D2D" w:rsidRPr="00AB051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17" w:type="dxa"/>
          </w:tcPr>
          <w:p w14:paraId="4DDA5279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4B9AC08D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0AD9BDD6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5E5481B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6B008A6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41B9CBA2" w14:textId="5FF18A0C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79F86E39" w14:textId="0FC5E790" w:rsidTr="00201D2D">
        <w:trPr>
          <w:gridAfter w:val="10"/>
          <w:wAfter w:w="14281" w:type="dxa"/>
        </w:trPr>
        <w:tc>
          <w:tcPr>
            <w:tcW w:w="12469" w:type="dxa"/>
            <w:gridSpan w:val="7"/>
          </w:tcPr>
          <w:p w14:paraId="7598977C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Орфоэпические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нормы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(1 ч)</w:t>
            </w:r>
          </w:p>
        </w:tc>
        <w:tc>
          <w:tcPr>
            <w:tcW w:w="4817" w:type="dxa"/>
            <w:gridSpan w:val="2"/>
          </w:tcPr>
          <w:p w14:paraId="36512D65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01D2D" w:rsidRPr="00AB0516" w14:paraId="13B8E7FC" w14:textId="63474A5D" w:rsidTr="00201D2D">
        <w:trPr>
          <w:gridAfter w:val="10"/>
          <w:wAfter w:w="14281" w:type="dxa"/>
        </w:trPr>
        <w:tc>
          <w:tcPr>
            <w:tcW w:w="560" w:type="dxa"/>
          </w:tcPr>
          <w:p w14:paraId="4AA97C6A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983" w:type="dxa"/>
            <w:vAlign w:val="center"/>
          </w:tcPr>
          <w:p w14:paraId="6316C426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правила </w:t>
            </w: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орфоэпии. Орфография. Ударение</w:t>
            </w:r>
          </w:p>
        </w:tc>
        <w:tc>
          <w:tcPr>
            <w:tcW w:w="567" w:type="dxa"/>
          </w:tcPr>
          <w:p w14:paraId="7B6FD73E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0CA165E1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26CE220F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4CFD7190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9" w:history="1">
              <w:r w:rsidR="00201D2D" w:rsidRPr="00AB0516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01D2D" w:rsidRPr="00AB0516">
                <w:rPr>
                  <w:rStyle w:val="a5"/>
                  <w:rFonts w:ascii="Times New Roman" w:hAnsi="Times New Roman" w:cs="Times New Roman"/>
                </w:rPr>
                <w:t>resh</w:t>
              </w:r>
              <w:proofErr w:type="spellEnd"/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01D2D" w:rsidRPr="00AB0516">
                <w:rPr>
                  <w:rStyle w:val="a5"/>
                  <w:rFonts w:ascii="Times New Roman" w:hAnsi="Times New Roman" w:cs="Times New Roman"/>
                </w:rPr>
                <w:t>edu</w:t>
              </w:r>
              <w:proofErr w:type="spellEnd"/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01D2D" w:rsidRPr="00AB0516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="00201D2D" w:rsidRPr="00AB0516">
                <w:rPr>
                  <w:rStyle w:val="a5"/>
                  <w:rFonts w:ascii="Times New Roman" w:hAnsi="Times New Roman" w:cs="Times New Roman"/>
                </w:rPr>
                <w:t>subject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="00201D2D" w:rsidRPr="00AB0516">
                <w:rPr>
                  <w:rStyle w:val="a5"/>
                  <w:rFonts w:ascii="Times New Roman" w:hAnsi="Times New Roman" w:cs="Times New Roman"/>
                </w:rPr>
                <w:t>lesson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/36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lastRenderedPageBreak/>
                <w:t>12/</w:t>
              </w:r>
              <w:r w:rsidR="00201D2D" w:rsidRPr="00AB0516">
                <w:rPr>
                  <w:rStyle w:val="a5"/>
                  <w:rFonts w:ascii="Times New Roman" w:hAnsi="Times New Roman" w:cs="Times New Roman"/>
                </w:rPr>
                <w:t>start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/9556/</w:t>
              </w:r>
            </w:hyperlink>
          </w:p>
          <w:p w14:paraId="31FA9288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10" w:history="1">
              <w:r w:rsidR="00201D2D" w:rsidRPr="00AB0516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01D2D" w:rsidRPr="00AB0516">
                <w:rPr>
                  <w:rStyle w:val="a5"/>
                  <w:rFonts w:ascii="Times New Roman" w:hAnsi="Times New Roman" w:cs="Times New Roman"/>
                </w:rPr>
                <w:t>resh</w:t>
              </w:r>
              <w:proofErr w:type="spellEnd"/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01D2D" w:rsidRPr="00AB0516">
                <w:rPr>
                  <w:rStyle w:val="a5"/>
                  <w:rFonts w:ascii="Times New Roman" w:hAnsi="Times New Roman" w:cs="Times New Roman"/>
                </w:rPr>
                <w:t>edu</w:t>
              </w:r>
              <w:proofErr w:type="spellEnd"/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01D2D" w:rsidRPr="00AB0516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="00201D2D" w:rsidRPr="00AB0516">
                <w:rPr>
                  <w:rStyle w:val="a5"/>
                  <w:rFonts w:ascii="Times New Roman" w:hAnsi="Times New Roman" w:cs="Times New Roman"/>
                </w:rPr>
                <w:t>subject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="00201D2D" w:rsidRPr="00AB0516">
                <w:rPr>
                  <w:rStyle w:val="a5"/>
                  <w:rFonts w:ascii="Times New Roman" w:hAnsi="Times New Roman" w:cs="Times New Roman"/>
                </w:rPr>
                <w:t>lesson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/4552/</w:t>
              </w:r>
              <w:r w:rsidR="00201D2D" w:rsidRPr="00AB0516">
                <w:rPr>
                  <w:rStyle w:val="a5"/>
                  <w:rFonts w:ascii="Times New Roman" w:hAnsi="Times New Roman" w:cs="Times New Roman"/>
                </w:rPr>
                <w:t>start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/295002/</w:t>
              </w:r>
            </w:hyperlink>
          </w:p>
          <w:p w14:paraId="74D4307D" w14:textId="77777777" w:rsidR="00201D2D" w:rsidRPr="00AB0516" w:rsidRDefault="00201D2D" w:rsidP="004E2131">
            <w:pPr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0B55176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Патриотическое</w:t>
            </w:r>
          </w:p>
          <w:p w14:paraId="5A6EDAB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69C8E588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эстетическое</w:t>
            </w:r>
          </w:p>
          <w:p w14:paraId="5B1A90CF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25323F7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40FCC759" w14:textId="5049EA5D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практикум</w:t>
            </w:r>
          </w:p>
        </w:tc>
      </w:tr>
      <w:tr w:rsidR="00201D2D" w:rsidRPr="00AB0516" w14:paraId="3111F9AC" w14:textId="3C787AF2" w:rsidTr="00201D2D">
        <w:trPr>
          <w:gridAfter w:val="10"/>
          <w:wAfter w:w="14281" w:type="dxa"/>
        </w:trPr>
        <w:tc>
          <w:tcPr>
            <w:tcW w:w="7652" w:type="dxa"/>
            <w:gridSpan w:val="6"/>
          </w:tcPr>
          <w:p w14:paraId="37A873C8" w14:textId="77777777" w:rsidR="00201D2D" w:rsidRPr="00AB0516" w:rsidRDefault="00201D2D" w:rsidP="004E2131">
            <w:pPr>
              <w:spacing w:after="301"/>
              <w:rPr>
                <w:rFonts w:ascii="Times New Roman" w:hAnsi="Times New Roman" w:cs="Times New Roman"/>
              </w:rPr>
            </w:pP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Лексические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нормы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(1 ч)</w:t>
            </w:r>
          </w:p>
        </w:tc>
        <w:tc>
          <w:tcPr>
            <w:tcW w:w="4817" w:type="dxa"/>
          </w:tcPr>
          <w:p w14:paraId="546E933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gridSpan w:val="2"/>
          </w:tcPr>
          <w:p w14:paraId="7511790B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D2D" w:rsidRPr="00AB0516" w14:paraId="7A8C5B8F" w14:textId="3A5D80C0" w:rsidTr="00201D2D">
        <w:trPr>
          <w:gridAfter w:val="10"/>
          <w:wAfter w:w="14281" w:type="dxa"/>
        </w:trPr>
        <w:tc>
          <w:tcPr>
            <w:tcW w:w="560" w:type="dxa"/>
          </w:tcPr>
          <w:p w14:paraId="19A415C7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983" w:type="dxa"/>
          </w:tcPr>
          <w:p w14:paraId="46E4220C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Лексические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нормы</w:t>
            </w:r>
            <w:proofErr w:type="spellEnd"/>
          </w:p>
        </w:tc>
        <w:tc>
          <w:tcPr>
            <w:tcW w:w="567" w:type="dxa"/>
          </w:tcPr>
          <w:p w14:paraId="38FB0D63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123D5F71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14:paraId="578328AC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14:paraId="5DBC3848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201D2D" w:rsidRPr="00AB0516">
                <w:rPr>
                  <w:rStyle w:val="a5"/>
                  <w:rFonts w:ascii="Times New Roman" w:hAnsi="Times New Roman" w:cs="Times New Roman"/>
                </w:rPr>
                <w:t>https://resh.edu.ru/subject/lesson/3605/start/9616/</w:t>
              </w:r>
            </w:hyperlink>
          </w:p>
          <w:p w14:paraId="18C80E48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201D2D" w:rsidRPr="00AB0516">
                <w:rPr>
                  <w:rStyle w:val="a5"/>
                  <w:rFonts w:ascii="Times New Roman" w:hAnsi="Times New Roman" w:cs="Times New Roman"/>
                </w:rPr>
                <w:t>https://resh.edu.ru/subject/lesson/3623/start/106360/</w:t>
              </w:r>
            </w:hyperlink>
          </w:p>
          <w:p w14:paraId="4DD897C1" w14:textId="77777777" w:rsidR="00201D2D" w:rsidRPr="00AB0516" w:rsidRDefault="00201D2D" w:rsidP="004E2131">
            <w:pPr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14:paraId="0942986A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5ADDD10E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0AA9E8EC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33594940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035BF9D7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30211301" w14:textId="3EB0E33A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4D17AC43" w14:textId="7FE2CB40" w:rsidTr="00201D2D">
        <w:trPr>
          <w:gridAfter w:val="10"/>
          <w:wAfter w:w="14281" w:type="dxa"/>
        </w:trPr>
        <w:tc>
          <w:tcPr>
            <w:tcW w:w="12469" w:type="dxa"/>
            <w:gridSpan w:val="7"/>
          </w:tcPr>
          <w:p w14:paraId="75A16E76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Морфологические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нормы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(1ч)</w:t>
            </w:r>
          </w:p>
        </w:tc>
        <w:tc>
          <w:tcPr>
            <w:tcW w:w="4817" w:type="dxa"/>
            <w:gridSpan w:val="2"/>
          </w:tcPr>
          <w:p w14:paraId="3A9C57CD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01D2D" w:rsidRPr="00AB0516" w14:paraId="0E842204" w14:textId="1AE12F90" w:rsidTr="00201D2D">
        <w:trPr>
          <w:gridAfter w:val="10"/>
          <w:wAfter w:w="14281" w:type="dxa"/>
        </w:trPr>
        <w:tc>
          <w:tcPr>
            <w:tcW w:w="560" w:type="dxa"/>
          </w:tcPr>
          <w:p w14:paraId="203868DF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983" w:type="dxa"/>
            <w:vAlign w:val="center"/>
          </w:tcPr>
          <w:p w14:paraId="2F1C0762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Морфологические нормы (образование форм слова) </w:t>
            </w:r>
          </w:p>
        </w:tc>
        <w:tc>
          <w:tcPr>
            <w:tcW w:w="567" w:type="dxa"/>
          </w:tcPr>
          <w:p w14:paraId="6154024E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6EE96404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0AAEED0F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73C918CF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13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https://resh.edu.ru/subject/lesson/5885/start/299716/</w:t>
              </w:r>
            </w:hyperlink>
          </w:p>
          <w:p w14:paraId="04C9BE88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14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https://resh.edu.ru/subject/lesson/5886/start/</w:t>
              </w:r>
            </w:hyperlink>
          </w:p>
          <w:p w14:paraId="4A9F084D" w14:textId="77777777" w:rsidR="00201D2D" w:rsidRPr="00AB0516" w:rsidRDefault="00201D2D" w:rsidP="004E2131">
            <w:pPr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520E41D8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0800ED70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26A19FBB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21798BB2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4EF0FF6F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4BEA63DB" w14:textId="230A0210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375CBEB2" w14:textId="7A059967" w:rsidTr="00201D2D">
        <w:trPr>
          <w:gridAfter w:val="10"/>
          <w:wAfter w:w="14281" w:type="dxa"/>
        </w:trPr>
        <w:tc>
          <w:tcPr>
            <w:tcW w:w="12469" w:type="dxa"/>
            <w:gridSpan w:val="7"/>
          </w:tcPr>
          <w:p w14:paraId="7E199B0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Синтаксические</w:t>
            </w:r>
            <w:proofErr w:type="spellEnd"/>
            <w:r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нормы</w:t>
            </w:r>
            <w:proofErr w:type="spellEnd"/>
            <w:r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(1ч)</w:t>
            </w:r>
          </w:p>
        </w:tc>
        <w:tc>
          <w:tcPr>
            <w:tcW w:w="4817" w:type="dxa"/>
            <w:gridSpan w:val="2"/>
          </w:tcPr>
          <w:p w14:paraId="43DB043F" w14:textId="77777777" w:rsidR="00201D2D" w:rsidRPr="00AB0516" w:rsidRDefault="00201D2D" w:rsidP="004E213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01D2D" w:rsidRPr="00AB0516" w14:paraId="4B7B8B19" w14:textId="443EBA3B" w:rsidTr="00201D2D">
        <w:trPr>
          <w:gridAfter w:val="10"/>
          <w:wAfter w:w="14281" w:type="dxa"/>
        </w:trPr>
        <w:tc>
          <w:tcPr>
            <w:tcW w:w="560" w:type="dxa"/>
          </w:tcPr>
          <w:p w14:paraId="7C0C8F32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1983" w:type="dxa"/>
          </w:tcPr>
          <w:p w14:paraId="08DE7DE2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Синтаксические нормы. Нормы согласования. Нормы </w:t>
            </w: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управления</w:t>
            </w:r>
          </w:p>
        </w:tc>
        <w:tc>
          <w:tcPr>
            <w:tcW w:w="567" w:type="dxa"/>
          </w:tcPr>
          <w:p w14:paraId="5A8FFF5F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6144C929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26E60815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61D0CD77" w14:textId="77777777" w:rsidR="00201D2D" w:rsidRPr="00AB0516" w:rsidRDefault="00201D2D" w:rsidP="004E2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www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philolog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dahl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ЕГЭ по русскому языку: электронный репетитор</w:t>
            </w:r>
          </w:p>
          <w:p w14:paraId="22674525" w14:textId="77777777" w:rsidR="00201D2D" w:rsidRPr="00AB0516" w:rsidRDefault="00201D2D" w:rsidP="004E2131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6ED45A08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638ECA95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77FEA2B2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7EB48E6E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6FC91741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 Патриотическое</w:t>
            </w:r>
          </w:p>
          <w:p w14:paraId="108E1E37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3729D25D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эстетическое</w:t>
            </w:r>
          </w:p>
          <w:p w14:paraId="5A77FDF8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4856F82C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357B3F01" w14:textId="51FDD90F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практикум</w:t>
            </w:r>
          </w:p>
        </w:tc>
      </w:tr>
      <w:tr w:rsidR="00201D2D" w:rsidRPr="00AB0516" w14:paraId="14AE92B0" w14:textId="542CCD79" w:rsidTr="00201D2D">
        <w:trPr>
          <w:gridAfter w:val="10"/>
          <w:wAfter w:w="14281" w:type="dxa"/>
        </w:trPr>
        <w:tc>
          <w:tcPr>
            <w:tcW w:w="12469" w:type="dxa"/>
            <w:gridSpan w:val="7"/>
          </w:tcPr>
          <w:p w14:paraId="5D941320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Нормы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орфографии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(7 ч)</w:t>
            </w:r>
          </w:p>
        </w:tc>
        <w:tc>
          <w:tcPr>
            <w:tcW w:w="4817" w:type="dxa"/>
            <w:gridSpan w:val="2"/>
          </w:tcPr>
          <w:p w14:paraId="55D37911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01D2D" w:rsidRPr="00AB0516" w14:paraId="1E7116D7" w14:textId="2CD86069" w:rsidTr="00201D2D">
        <w:trPr>
          <w:gridAfter w:val="10"/>
          <w:wAfter w:w="14281" w:type="dxa"/>
        </w:trPr>
        <w:tc>
          <w:tcPr>
            <w:tcW w:w="560" w:type="dxa"/>
          </w:tcPr>
          <w:p w14:paraId="083E182C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1983" w:type="dxa"/>
            <w:vAlign w:val="center"/>
          </w:tcPr>
          <w:p w14:paraId="5132063B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корней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0725F2C2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55DEB07A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14:paraId="5B251468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14:paraId="388CBCB0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201D2D" w:rsidRPr="00AB0516">
                <w:rPr>
                  <w:rStyle w:val="a5"/>
                  <w:rFonts w:ascii="Times New Roman" w:hAnsi="Times New Roman" w:cs="Times New Roman"/>
                </w:rPr>
                <w:t>https://resh.edu.ru/subject/lesson/1394/</w:t>
              </w:r>
            </w:hyperlink>
          </w:p>
          <w:p w14:paraId="0A2F7CCA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201D2D" w:rsidRPr="00AB0516">
                <w:rPr>
                  <w:rStyle w:val="a5"/>
                  <w:rFonts w:ascii="Times New Roman" w:hAnsi="Times New Roman" w:cs="Times New Roman"/>
                </w:rPr>
                <w:t>https://resh.edu.ru/subject/lesson/1293/</w:t>
              </w:r>
            </w:hyperlink>
          </w:p>
          <w:p w14:paraId="5AD3047C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201D2D" w:rsidRPr="00AB0516">
                <w:rPr>
                  <w:rStyle w:val="a5"/>
                  <w:rFonts w:ascii="Times New Roman" w:hAnsi="Times New Roman" w:cs="Times New Roman"/>
                </w:rPr>
                <w:t>https://resh.edu.ru/subject/lesson/1172/</w:t>
              </w:r>
            </w:hyperlink>
          </w:p>
          <w:p w14:paraId="6C5FDE3D" w14:textId="77777777" w:rsidR="00201D2D" w:rsidRPr="00AB0516" w:rsidRDefault="00201D2D" w:rsidP="004E2131">
            <w:pPr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14:paraId="34DDB828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38EEA2E2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35EB9577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29D1B625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6D4580F5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03F770D1" w14:textId="127CE59A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41C36AE8" w14:textId="46AFBF24" w:rsidTr="00201D2D">
        <w:trPr>
          <w:gridAfter w:val="10"/>
          <w:wAfter w:w="14281" w:type="dxa"/>
        </w:trPr>
        <w:tc>
          <w:tcPr>
            <w:tcW w:w="560" w:type="dxa"/>
          </w:tcPr>
          <w:p w14:paraId="7385F5DE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1983" w:type="dxa"/>
            <w:vAlign w:val="center"/>
          </w:tcPr>
          <w:p w14:paraId="75363597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приставок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3BB2CA15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54FF5494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14:paraId="625CA082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14:paraId="168686E7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201D2D" w:rsidRPr="00AB0516">
                <w:rPr>
                  <w:rStyle w:val="a5"/>
                  <w:rFonts w:ascii="Times New Roman" w:hAnsi="Times New Roman" w:cs="Times New Roman"/>
                </w:rPr>
                <w:t>https://resh.edu.ru/subject/lesson/1191/</w:t>
              </w:r>
            </w:hyperlink>
          </w:p>
          <w:p w14:paraId="41F20011" w14:textId="77777777" w:rsidR="00201D2D" w:rsidRPr="00AB0516" w:rsidRDefault="00201D2D" w:rsidP="004E2131">
            <w:pPr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14:paraId="7BF97632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2C385D31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095BF28D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2774C538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45BEBF7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5F44B147" w14:textId="5C80ED8E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3E6C266D" w14:textId="6951CB87" w:rsidTr="00201D2D">
        <w:trPr>
          <w:gridAfter w:val="10"/>
          <w:wAfter w:w="14281" w:type="dxa"/>
        </w:trPr>
        <w:tc>
          <w:tcPr>
            <w:tcW w:w="560" w:type="dxa"/>
          </w:tcPr>
          <w:p w14:paraId="00E90EBE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1983" w:type="dxa"/>
            <w:vAlign w:val="center"/>
          </w:tcPr>
          <w:p w14:paraId="07E734F1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суффиксов различных частей речи (кроме -Н-/-НН-) </w:t>
            </w:r>
          </w:p>
        </w:tc>
        <w:tc>
          <w:tcPr>
            <w:tcW w:w="567" w:type="dxa"/>
          </w:tcPr>
          <w:p w14:paraId="4BE6B195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6C3770AA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25EA0F83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1F61E1D8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19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https://resh.edu.ru/subject/lesson/1021/</w:t>
              </w:r>
            </w:hyperlink>
          </w:p>
          <w:p w14:paraId="0921D95D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20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https://resh.edu.ru/subject/lesson/1022/</w:t>
              </w:r>
            </w:hyperlink>
          </w:p>
          <w:p w14:paraId="729C799B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21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https://resh.edu.ru/subject/lesson/1023/</w:t>
              </w:r>
            </w:hyperlink>
          </w:p>
          <w:p w14:paraId="77F231AE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22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https://resh.edu.ru/subject/lesson/2641/start/</w:t>
              </w:r>
            </w:hyperlink>
          </w:p>
          <w:p w14:paraId="2168E283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23" w:history="1">
              <w:r w:rsidR="00201D2D" w:rsidRPr="00AB0516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01D2D" w:rsidRPr="00AB0516">
                <w:rPr>
                  <w:rStyle w:val="a5"/>
                  <w:rFonts w:ascii="Times New Roman" w:hAnsi="Times New Roman" w:cs="Times New Roman"/>
                </w:rPr>
                <w:t>resh</w:t>
              </w:r>
              <w:proofErr w:type="spellEnd"/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01D2D" w:rsidRPr="00AB0516">
                <w:rPr>
                  <w:rStyle w:val="a5"/>
                  <w:rFonts w:ascii="Times New Roman" w:hAnsi="Times New Roman" w:cs="Times New Roman"/>
                </w:rPr>
                <w:t>edu</w:t>
              </w:r>
              <w:proofErr w:type="spellEnd"/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01D2D" w:rsidRPr="00AB0516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="00201D2D" w:rsidRPr="00AB0516">
                <w:rPr>
                  <w:rStyle w:val="a5"/>
                  <w:rFonts w:ascii="Times New Roman" w:hAnsi="Times New Roman" w:cs="Times New Roman"/>
                </w:rPr>
                <w:t>subject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="00201D2D" w:rsidRPr="00AB0516">
                <w:rPr>
                  <w:rStyle w:val="a5"/>
                  <w:rFonts w:ascii="Times New Roman" w:hAnsi="Times New Roman" w:cs="Times New Roman"/>
                </w:rPr>
                <w:t>lesson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/26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lastRenderedPageBreak/>
                <w:t>37/</w:t>
              </w:r>
              <w:r w:rsidR="00201D2D" w:rsidRPr="00AB0516">
                <w:rPr>
                  <w:rStyle w:val="a5"/>
                  <w:rFonts w:ascii="Times New Roman" w:hAnsi="Times New Roman" w:cs="Times New Roman"/>
                </w:rPr>
                <w:t>start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14:paraId="4FC690A2" w14:textId="77777777" w:rsidR="00201D2D" w:rsidRPr="00AB0516" w:rsidRDefault="00201D2D" w:rsidP="004E2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www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philolog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dahl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ЕГЭ по русскому языку: электронный репетитор</w:t>
            </w:r>
          </w:p>
          <w:p w14:paraId="0FA776EA" w14:textId="77777777" w:rsidR="00201D2D" w:rsidRPr="00AB0516" w:rsidRDefault="00201D2D" w:rsidP="004E2131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26899D3E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Патриотическое</w:t>
            </w:r>
          </w:p>
          <w:p w14:paraId="086209C6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341DB7E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732459D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5496F61A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01F9F8FA" w14:textId="59264BA8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6F462C48" w14:textId="6DD136C1" w:rsidTr="00201D2D">
        <w:trPr>
          <w:gridAfter w:val="10"/>
          <w:wAfter w:w="14281" w:type="dxa"/>
        </w:trPr>
        <w:tc>
          <w:tcPr>
            <w:tcW w:w="560" w:type="dxa"/>
          </w:tcPr>
          <w:p w14:paraId="560AFB6A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1983" w:type="dxa"/>
            <w:vAlign w:val="center"/>
          </w:tcPr>
          <w:p w14:paraId="7E5BE6D9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личных окончаний глаголов и суффиксов причастий </w:t>
            </w:r>
          </w:p>
        </w:tc>
        <w:tc>
          <w:tcPr>
            <w:tcW w:w="567" w:type="dxa"/>
          </w:tcPr>
          <w:p w14:paraId="26B40EC4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64A73976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7E544FE9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038A9B01" w14:textId="77777777" w:rsidR="00201D2D" w:rsidRPr="00AB0516" w:rsidRDefault="00201D2D" w:rsidP="004E21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www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philolog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dahl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ЕГЭ по русскому языку: электронный репетитор</w:t>
            </w:r>
          </w:p>
          <w:p w14:paraId="7769247D" w14:textId="77777777" w:rsidR="00201D2D" w:rsidRPr="00AB0516" w:rsidRDefault="00201D2D" w:rsidP="004E2131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17A9D948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6A015B06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510DD40A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1A8C5BD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15AB7F7A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0E2E8334" w14:textId="2D315B8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14F212F3" w14:textId="296C1A77" w:rsidTr="00201D2D">
        <w:trPr>
          <w:gridAfter w:val="10"/>
          <w:wAfter w:w="14281" w:type="dxa"/>
        </w:trPr>
        <w:tc>
          <w:tcPr>
            <w:tcW w:w="560" w:type="dxa"/>
          </w:tcPr>
          <w:p w14:paraId="721DB280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1983" w:type="dxa"/>
            <w:vAlign w:val="center"/>
          </w:tcPr>
          <w:p w14:paraId="7855CB83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 и НИ </w:t>
            </w:r>
          </w:p>
        </w:tc>
        <w:tc>
          <w:tcPr>
            <w:tcW w:w="567" w:type="dxa"/>
          </w:tcPr>
          <w:p w14:paraId="0E6D59E7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141EA965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14:paraId="77553D30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14:paraId="1C194ECE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201D2D" w:rsidRPr="00AB0516">
                <w:rPr>
                  <w:rStyle w:val="a5"/>
                  <w:rFonts w:ascii="Times New Roman" w:hAnsi="Times New Roman" w:cs="Times New Roman"/>
                </w:rPr>
                <w:t>https://resh.edu.ru/subject/lesson/2621/start/</w:t>
              </w:r>
            </w:hyperlink>
          </w:p>
          <w:p w14:paraId="11F0EBC3" w14:textId="77777777" w:rsidR="00201D2D" w:rsidRPr="00AB0516" w:rsidRDefault="00201D2D" w:rsidP="004E2131">
            <w:pPr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14:paraId="629150C9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7BD50AA7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3706AE7E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1660DB2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1CC38C82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33400007" w14:textId="5991084F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553E50E1" w14:textId="394DDA3F" w:rsidTr="00201D2D">
        <w:trPr>
          <w:gridAfter w:val="10"/>
          <w:wAfter w:w="14281" w:type="dxa"/>
        </w:trPr>
        <w:tc>
          <w:tcPr>
            <w:tcW w:w="560" w:type="dxa"/>
          </w:tcPr>
          <w:p w14:paraId="25CD9ED7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  <w:tc>
          <w:tcPr>
            <w:tcW w:w="1983" w:type="dxa"/>
            <w:vAlign w:val="center"/>
          </w:tcPr>
          <w:p w14:paraId="5C53582C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Слитное, дефисное, раздельное написание слов </w:t>
            </w:r>
          </w:p>
        </w:tc>
        <w:tc>
          <w:tcPr>
            <w:tcW w:w="567" w:type="dxa"/>
          </w:tcPr>
          <w:p w14:paraId="046A876D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05DA023F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1794CD5B" w14:textId="77777777" w:rsidR="00201D2D" w:rsidRPr="00AB0516" w:rsidRDefault="00201D2D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4296E4D0" w14:textId="77777777" w:rsidR="00201D2D" w:rsidRPr="00AB0516" w:rsidRDefault="001E1180" w:rsidP="004E2131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25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https://resh.edu.ru/subject/lesson/2257/start/</w:t>
              </w:r>
            </w:hyperlink>
          </w:p>
          <w:p w14:paraId="31D4E7B7" w14:textId="77777777" w:rsidR="00201D2D" w:rsidRPr="00AB0516" w:rsidRDefault="00201D2D" w:rsidP="004E2131">
            <w:pPr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4FCA1D6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17D64ADD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1302C958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6CF2EC43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3E5EC87E" w14:textId="77777777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7ABA6439" w14:textId="2BF8965E" w:rsidR="00201D2D" w:rsidRPr="00AB0516" w:rsidRDefault="00201D2D" w:rsidP="004E2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06920818" w14:textId="5BA3C788" w:rsidTr="00201D2D">
        <w:trPr>
          <w:gridAfter w:val="10"/>
          <w:wAfter w:w="14281" w:type="dxa"/>
        </w:trPr>
        <w:tc>
          <w:tcPr>
            <w:tcW w:w="560" w:type="dxa"/>
          </w:tcPr>
          <w:p w14:paraId="52B1B00A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1983" w:type="dxa"/>
            <w:vAlign w:val="center"/>
          </w:tcPr>
          <w:p w14:paraId="05BB437B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-Н- и -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ННв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различных частях речи </w:t>
            </w:r>
          </w:p>
        </w:tc>
        <w:tc>
          <w:tcPr>
            <w:tcW w:w="567" w:type="dxa"/>
          </w:tcPr>
          <w:p w14:paraId="7C1882F9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53657AA0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771E22D0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5A2A8BD5" w14:textId="77777777" w:rsidR="00201D2D" w:rsidRPr="00AB0516" w:rsidRDefault="001E1180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26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https://resh.edu.ru/subject/lesson/2642/start/</w:t>
              </w:r>
            </w:hyperlink>
          </w:p>
          <w:p w14:paraId="2D435767" w14:textId="77777777" w:rsidR="00201D2D" w:rsidRPr="00AB0516" w:rsidRDefault="001E1180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27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https://resh.edu.ru/subject/lesson/2274/start/</w:t>
              </w:r>
            </w:hyperlink>
          </w:p>
          <w:p w14:paraId="0B7CC8E9" w14:textId="77777777" w:rsidR="00201D2D" w:rsidRPr="00AB0516" w:rsidRDefault="001E1180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28" w:history="1">
              <w:r w:rsidR="00201D2D" w:rsidRPr="00AB0516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01D2D" w:rsidRPr="00AB0516">
                <w:rPr>
                  <w:rStyle w:val="a5"/>
                  <w:rFonts w:ascii="Times New Roman" w:hAnsi="Times New Roman" w:cs="Times New Roman"/>
                </w:rPr>
                <w:t>resh</w:t>
              </w:r>
              <w:proofErr w:type="spellEnd"/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01D2D" w:rsidRPr="00AB0516">
                <w:rPr>
                  <w:rStyle w:val="a5"/>
                  <w:rFonts w:ascii="Times New Roman" w:hAnsi="Times New Roman" w:cs="Times New Roman"/>
                </w:rPr>
                <w:t>edu</w:t>
              </w:r>
              <w:proofErr w:type="spellEnd"/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01D2D" w:rsidRPr="00AB0516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="00201D2D" w:rsidRPr="00AB0516">
                <w:rPr>
                  <w:rStyle w:val="a5"/>
                  <w:rFonts w:ascii="Times New Roman" w:hAnsi="Times New Roman" w:cs="Times New Roman"/>
                </w:rPr>
                <w:t>subject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  <w:r w:rsidR="00201D2D" w:rsidRPr="00AB0516">
                <w:rPr>
                  <w:rStyle w:val="a5"/>
                  <w:rFonts w:ascii="Times New Roman" w:hAnsi="Times New Roman" w:cs="Times New Roman"/>
                </w:rPr>
                <w:t>lesson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/22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lastRenderedPageBreak/>
                <w:t>67/</w:t>
              </w:r>
              <w:r w:rsidR="00201D2D" w:rsidRPr="00AB0516">
                <w:rPr>
                  <w:rStyle w:val="a5"/>
                  <w:rFonts w:ascii="Times New Roman" w:hAnsi="Times New Roman" w:cs="Times New Roman"/>
                </w:rPr>
                <w:t>start</w:t>
              </w:r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14:paraId="4D3458DA" w14:textId="77777777" w:rsidR="00201D2D" w:rsidRPr="00AB0516" w:rsidRDefault="00201D2D" w:rsidP="00201D2D">
            <w:pPr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6C41849A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Патриотическое</w:t>
            </w:r>
          </w:p>
          <w:p w14:paraId="2888E6E2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270E24F9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64AD3920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64756434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352A8ABE" w14:textId="303FBE1F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4BFAB249" w14:textId="186D88ED" w:rsidTr="00201D2D">
        <w:tc>
          <w:tcPr>
            <w:tcW w:w="12469" w:type="dxa"/>
            <w:gridSpan w:val="7"/>
            <w:vAlign w:val="center"/>
          </w:tcPr>
          <w:p w14:paraId="2B4D3518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Синтаксические</w:t>
            </w:r>
            <w:proofErr w:type="spellEnd"/>
            <w:r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нормы</w:t>
            </w:r>
            <w:proofErr w:type="spellEnd"/>
            <w:r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(10 ч)</w:t>
            </w:r>
          </w:p>
        </w:tc>
        <w:tc>
          <w:tcPr>
            <w:tcW w:w="4817" w:type="dxa"/>
            <w:gridSpan w:val="2"/>
          </w:tcPr>
          <w:p w14:paraId="35D648C8" w14:textId="77777777" w:rsidR="00201D2D" w:rsidRPr="00AB0516" w:rsidRDefault="00201D2D" w:rsidP="00201D2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gridSpan w:val="2"/>
          </w:tcPr>
          <w:p w14:paraId="3D2AA186" w14:textId="77777777" w:rsidR="00201D2D" w:rsidRPr="00AB0516" w:rsidRDefault="00201D2D" w:rsidP="00201D2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</w:tcPr>
          <w:p w14:paraId="278358B7" w14:textId="77777777" w:rsidR="00201D2D" w:rsidRPr="00AB0516" w:rsidRDefault="00201D2D" w:rsidP="00201D2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4EF1F72" w14:textId="77777777" w:rsidR="00201D2D" w:rsidRPr="00AB0516" w:rsidRDefault="00201D2D" w:rsidP="00201D2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</w:tcPr>
          <w:p w14:paraId="149656BF" w14:textId="77777777" w:rsidR="00201D2D" w:rsidRPr="00AB0516" w:rsidRDefault="00201D2D" w:rsidP="00201D2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</w:tcPr>
          <w:p w14:paraId="668A9A74" w14:textId="77777777" w:rsidR="00201D2D" w:rsidRPr="00AB0516" w:rsidRDefault="00201D2D" w:rsidP="00201D2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6E542F67" w14:textId="2EAB6566" w:rsidR="00201D2D" w:rsidRPr="00AB0516" w:rsidRDefault="00201D2D" w:rsidP="00201D2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37C60FFB" w14:textId="78B2DEFE" w:rsidTr="00201D2D">
        <w:trPr>
          <w:gridAfter w:val="10"/>
          <w:wAfter w:w="14281" w:type="dxa"/>
        </w:trPr>
        <w:tc>
          <w:tcPr>
            <w:tcW w:w="560" w:type="dxa"/>
          </w:tcPr>
          <w:p w14:paraId="6B9668D1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  <w:tc>
          <w:tcPr>
            <w:tcW w:w="1983" w:type="dxa"/>
            <w:vAlign w:val="center"/>
          </w:tcPr>
          <w:p w14:paraId="04401304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 </w:t>
            </w:r>
          </w:p>
        </w:tc>
        <w:tc>
          <w:tcPr>
            <w:tcW w:w="567" w:type="dxa"/>
          </w:tcPr>
          <w:p w14:paraId="292621F3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36F1222C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5BB8C2FB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5A1CFE95" w14:textId="77777777" w:rsidR="00201D2D" w:rsidRPr="00AB0516" w:rsidRDefault="00201D2D" w:rsidP="00201D2D">
            <w:pPr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B05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"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B051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55F8D72" w14:textId="77777777" w:rsidR="00201D2D" w:rsidRPr="00AB0516" w:rsidRDefault="00201D2D" w:rsidP="00201D2D">
            <w:pPr>
              <w:spacing w:after="150" w:line="240" w:lineRule="auto"/>
              <w:rPr>
                <w:rFonts w:ascii="Times New Roman" w:hAnsi="Times New Roman" w:cs="Times New Roman"/>
                <w:lang w:val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817" w:type="dxa"/>
          </w:tcPr>
          <w:p w14:paraId="5DC216CB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79F1556A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3A66C463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1388CDA1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02454DCB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0121BB46" w14:textId="005DD1F3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66B5F52D" w14:textId="061A2FCB" w:rsidTr="00201D2D">
        <w:trPr>
          <w:gridAfter w:val="10"/>
          <w:wAfter w:w="14281" w:type="dxa"/>
        </w:trPr>
        <w:tc>
          <w:tcPr>
            <w:tcW w:w="560" w:type="dxa"/>
          </w:tcPr>
          <w:p w14:paraId="445FE29B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1983" w:type="dxa"/>
            <w:vAlign w:val="center"/>
          </w:tcPr>
          <w:p w14:paraId="2D853DA9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Знаки препинания в предложениях с обособленными членами (определениями, обстоятельства</w:t>
            </w: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ми, приложениями, дополнениями) Знаки препинания в предложениях со словами и конструкциями, грамматически не связанными с членами предложения </w:t>
            </w:r>
          </w:p>
        </w:tc>
        <w:tc>
          <w:tcPr>
            <w:tcW w:w="567" w:type="dxa"/>
          </w:tcPr>
          <w:p w14:paraId="6B9B3EB4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3DC17614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41DBAC51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236E6B1B" w14:textId="77777777" w:rsidR="00201D2D" w:rsidRPr="00AB0516" w:rsidRDefault="00201D2D" w:rsidP="00201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www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philolog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dahl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ЕГЭ по русскому языку: электронный репетитор</w:t>
            </w:r>
          </w:p>
          <w:p w14:paraId="5E0FAFD1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1AD8C9EF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09C7839C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4610AA79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0868C3A5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362642B2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74D97184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54E4C066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35A83D8A" w14:textId="20E7EB73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4D272A4F" w14:textId="124D9E5A" w:rsidTr="00201D2D">
        <w:trPr>
          <w:gridAfter w:val="10"/>
          <w:wAfter w:w="14281" w:type="dxa"/>
        </w:trPr>
        <w:tc>
          <w:tcPr>
            <w:tcW w:w="560" w:type="dxa"/>
          </w:tcPr>
          <w:p w14:paraId="6D8B9D4E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1983" w:type="dxa"/>
            <w:vAlign w:val="center"/>
          </w:tcPr>
          <w:p w14:paraId="201EB100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567" w:type="dxa"/>
          </w:tcPr>
          <w:p w14:paraId="5479039F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418CD490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52C35E12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  <w:vAlign w:val="center"/>
          </w:tcPr>
          <w:p w14:paraId="2BFCB680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817" w:type="dxa"/>
          </w:tcPr>
          <w:p w14:paraId="18F21DCD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1B6DF806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64D0BAA5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36953C2F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1632B4AA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32498C37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4A94E522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46C0944C" w14:textId="7C406C85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7999773E" w14:textId="65060AE3" w:rsidTr="00201D2D">
        <w:trPr>
          <w:gridAfter w:val="10"/>
          <w:wAfter w:w="14281" w:type="dxa"/>
        </w:trPr>
        <w:tc>
          <w:tcPr>
            <w:tcW w:w="560" w:type="dxa"/>
          </w:tcPr>
          <w:p w14:paraId="728EF42F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1983" w:type="dxa"/>
            <w:vAlign w:val="center"/>
          </w:tcPr>
          <w:p w14:paraId="713AA6F5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Знаки препинания в сложном предложении с разными видами связи </w:t>
            </w:r>
          </w:p>
        </w:tc>
        <w:tc>
          <w:tcPr>
            <w:tcW w:w="567" w:type="dxa"/>
          </w:tcPr>
          <w:p w14:paraId="7223F6D1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68C0ACD4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42B3396D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70AEE076" w14:textId="77777777" w:rsidR="00201D2D" w:rsidRPr="00AB0516" w:rsidRDefault="00201D2D" w:rsidP="00201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www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philolog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proofErr w:type="spellStart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dahl</w:t>
            </w:r>
            <w:proofErr w:type="spellEnd"/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AB05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ЕГЭ по русскому языку: электронный репетитор</w:t>
            </w:r>
          </w:p>
          <w:p w14:paraId="7FE61536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38C8ACAF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059576FE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52029157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478E90BE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4353B692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7D8FC7F1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0FF65EA4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33DC9A28" w14:textId="4E903109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01C1C181" w14:textId="3112B564" w:rsidTr="00201D2D">
        <w:trPr>
          <w:gridAfter w:val="10"/>
          <w:wAfter w:w="14281" w:type="dxa"/>
        </w:trPr>
        <w:tc>
          <w:tcPr>
            <w:tcW w:w="560" w:type="dxa"/>
          </w:tcPr>
          <w:p w14:paraId="0F80722C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1983" w:type="dxa"/>
            <w:vAlign w:val="center"/>
          </w:tcPr>
          <w:p w14:paraId="4DA8C425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Пунктуационн</w:t>
            </w: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ый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5E79A831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7C363717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14:paraId="46EC5EA6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14:paraId="74F7D25B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14:paraId="624DD4E8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5EEDBF31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духовно-нравственное,</w:t>
            </w:r>
          </w:p>
          <w:p w14:paraId="61CC9EC1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01F337CC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6AB02CE0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03B68E2F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0D794E69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35C59465" w14:textId="4B7569BB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практикум</w:t>
            </w:r>
          </w:p>
        </w:tc>
      </w:tr>
      <w:tr w:rsidR="00201D2D" w:rsidRPr="00AB0516" w14:paraId="2BCF8946" w14:textId="77DAC313" w:rsidTr="00201D2D">
        <w:trPr>
          <w:gridAfter w:val="10"/>
          <w:wAfter w:w="14281" w:type="dxa"/>
        </w:trPr>
        <w:tc>
          <w:tcPr>
            <w:tcW w:w="560" w:type="dxa"/>
          </w:tcPr>
          <w:p w14:paraId="01291D8D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23</w:t>
            </w:r>
          </w:p>
        </w:tc>
        <w:tc>
          <w:tcPr>
            <w:tcW w:w="1983" w:type="dxa"/>
            <w:vAlign w:val="center"/>
          </w:tcPr>
          <w:p w14:paraId="215F59BB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Текст как речевое произведение. Смысловая и композиционная целостность текста </w:t>
            </w:r>
          </w:p>
        </w:tc>
        <w:tc>
          <w:tcPr>
            <w:tcW w:w="567" w:type="dxa"/>
          </w:tcPr>
          <w:p w14:paraId="62022B8D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084D9801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23CD1D01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0EDE8383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817" w:type="dxa"/>
          </w:tcPr>
          <w:p w14:paraId="0967EB65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72BE3B02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06EABA36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75F64E1B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051F4D42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1CE3A2BD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63E6E441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1E7AAEAF" w14:textId="7266127B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32D20A03" w14:textId="638C2FF0" w:rsidTr="00201D2D">
        <w:trPr>
          <w:gridAfter w:val="10"/>
          <w:wAfter w:w="14281" w:type="dxa"/>
        </w:trPr>
        <w:tc>
          <w:tcPr>
            <w:tcW w:w="560" w:type="dxa"/>
          </w:tcPr>
          <w:p w14:paraId="53D21F57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24</w:t>
            </w:r>
          </w:p>
        </w:tc>
        <w:tc>
          <w:tcPr>
            <w:tcW w:w="1983" w:type="dxa"/>
            <w:vAlign w:val="center"/>
          </w:tcPr>
          <w:p w14:paraId="3F092F70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Функционально-смысловые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типы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речи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5E6DA591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2F758943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14:paraId="4B1FA429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14:paraId="17E9840D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817" w:type="dxa"/>
          </w:tcPr>
          <w:p w14:paraId="747BA150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45E87BEA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02E6919C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626CB9BA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001E0D49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1BF0658A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70742590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1417E527" w14:textId="50DFF9EF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532A7BE8" w14:textId="73BED046" w:rsidTr="00201D2D">
        <w:trPr>
          <w:gridAfter w:val="10"/>
          <w:wAfter w:w="14281" w:type="dxa"/>
        </w:trPr>
        <w:tc>
          <w:tcPr>
            <w:tcW w:w="560" w:type="dxa"/>
          </w:tcPr>
          <w:p w14:paraId="3ED6E2F1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1983" w:type="dxa"/>
            <w:vAlign w:val="center"/>
          </w:tcPr>
          <w:p w14:paraId="54CD06D3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Лексическое значение слова. Синонимы. Антонимы. Омонимы. Фразеологические обороты. Группы слов по происхождени</w:t>
            </w: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ю и употреблению </w:t>
            </w:r>
          </w:p>
        </w:tc>
        <w:tc>
          <w:tcPr>
            <w:tcW w:w="567" w:type="dxa"/>
          </w:tcPr>
          <w:p w14:paraId="588BAD3C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0181B5CF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682885F6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75A81E4F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05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817" w:type="dxa"/>
          </w:tcPr>
          <w:p w14:paraId="4D9FB03D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0238F19A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5D994176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5B7145A0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23890257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5A2B76B5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5075D2F2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7A48F5BA" w14:textId="00FE9338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15DAA88E" w14:textId="5C07DAC7" w:rsidTr="00201D2D">
        <w:trPr>
          <w:gridAfter w:val="10"/>
          <w:wAfter w:w="14281" w:type="dxa"/>
        </w:trPr>
        <w:tc>
          <w:tcPr>
            <w:tcW w:w="560" w:type="dxa"/>
          </w:tcPr>
          <w:p w14:paraId="1FE06600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  <w:tc>
          <w:tcPr>
            <w:tcW w:w="1983" w:type="dxa"/>
            <w:vAlign w:val="center"/>
          </w:tcPr>
          <w:p w14:paraId="7EB5C4FE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Средства связи предложений в тексте </w:t>
            </w:r>
          </w:p>
        </w:tc>
        <w:tc>
          <w:tcPr>
            <w:tcW w:w="567" w:type="dxa"/>
          </w:tcPr>
          <w:p w14:paraId="1E5350EB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7D53F898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1974EC63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359D4D89" w14:textId="77777777" w:rsidR="00201D2D" w:rsidRPr="00AB0516" w:rsidRDefault="001E1180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37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https://resh.edu.ru/subject/lesson/2649/start/</w:t>
              </w:r>
            </w:hyperlink>
          </w:p>
          <w:p w14:paraId="6EB443C1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14982BCB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2CD4B4C8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772832AC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5C2CDE67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405D013D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4B05699C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29B16774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3460E806" w14:textId="41628B8F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715F2012" w14:textId="04B1FEF5" w:rsidTr="00201D2D">
        <w:trPr>
          <w:gridAfter w:val="10"/>
          <w:wAfter w:w="14281" w:type="dxa"/>
        </w:trPr>
        <w:tc>
          <w:tcPr>
            <w:tcW w:w="560" w:type="dxa"/>
          </w:tcPr>
          <w:p w14:paraId="00811A25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27</w:t>
            </w:r>
          </w:p>
        </w:tc>
        <w:tc>
          <w:tcPr>
            <w:tcW w:w="1983" w:type="dxa"/>
            <w:vAlign w:val="center"/>
          </w:tcPr>
          <w:p w14:paraId="73D4A6A6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Речь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Языковые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выразительности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400A2AC3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611754FA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14:paraId="5723E85D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5" w:type="dxa"/>
          </w:tcPr>
          <w:p w14:paraId="1796270E" w14:textId="77777777" w:rsidR="00201D2D" w:rsidRPr="00AB0516" w:rsidRDefault="001E1180" w:rsidP="00201D2D">
            <w:pPr>
              <w:spacing w:after="301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="00201D2D" w:rsidRPr="00AB0516">
                <w:rPr>
                  <w:rStyle w:val="a5"/>
                  <w:rFonts w:ascii="Times New Roman" w:hAnsi="Times New Roman" w:cs="Times New Roman"/>
                </w:rPr>
                <w:t>https://resh.edu.ru/subject/lesson/4665/start/</w:t>
              </w:r>
            </w:hyperlink>
          </w:p>
          <w:p w14:paraId="766513CF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14:paraId="1EB5D03B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40022DCB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2EA38DBA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5380EF43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1467BD40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6AD406E8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6319D722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3B8EA923" w14:textId="7C90B9F9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601251F1" w14:textId="6AFB7D07" w:rsidTr="00201D2D">
        <w:trPr>
          <w:gridAfter w:val="10"/>
          <w:wAfter w:w="14281" w:type="dxa"/>
        </w:trPr>
        <w:tc>
          <w:tcPr>
            <w:tcW w:w="12469" w:type="dxa"/>
            <w:gridSpan w:val="7"/>
          </w:tcPr>
          <w:p w14:paraId="695E41E1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Сочинение. Информационная обработка текста (3ч)</w:t>
            </w:r>
          </w:p>
        </w:tc>
        <w:tc>
          <w:tcPr>
            <w:tcW w:w="4817" w:type="dxa"/>
            <w:gridSpan w:val="2"/>
          </w:tcPr>
          <w:p w14:paraId="4CF8632A" w14:textId="77777777" w:rsidR="00201D2D" w:rsidRPr="0020526B" w:rsidRDefault="00201D2D" w:rsidP="00201D2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201D2D" w:rsidRPr="00AB0516" w14:paraId="01AB3FBC" w14:textId="70011234" w:rsidTr="00201D2D">
        <w:trPr>
          <w:gridAfter w:val="10"/>
          <w:wAfter w:w="14281" w:type="dxa"/>
        </w:trPr>
        <w:tc>
          <w:tcPr>
            <w:tcW w:w="560" w:type="dxa"/>
          </w:tcPr>
          <w:p w14:paraId="39DE7865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28</w:t>
            </w:r>
          </w:p>
        </w:tc>
        <w:tc>
          <w:tcPr>
            <w:tcW w:w="1983" w:type="dxa"/>
            <w:vAlign w:val="center"/>
          </w:tcPr>
          <w:p w14:paraId="26BD9F79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Сочинение. Информационная обработка текста. Употребление языковых средств в зависимости от речевой ситуации </w:t>
            </w:r>
          </w:p>
        </w:tc>
        <w:tc>
          <w:tcPr>
            <w:tcW w:w="567" w:type="dxa"/>
          </w:tcPr>
          <w:p w14:paraId="539BA432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14F6F7B2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61891FDC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64981D9A" w14:textId="77777777" w:rsidR="00201D2D" w:rsidRPr="00AB0516" w:rsidRDefault="001E1180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39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https://resh.edu.ru/subject/lesson/5892/start/103962/</w:t>
              </w:r>
            </w:hyperlink>
          </w:p>
          <w:p w14:paraId="3AB47F40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3982A014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6343F355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40DAFC70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2C13387E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786B1183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3E8BC354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12D1475C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74244DD2" w14:textId="027E5C79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579425FF" w14:textId="2FCA7816" w:rsidTr="00201D2D">
        <w:trPr>
          <w:gridAfter w:val="10"/>
          <w:wAfter w:w="14281" w:type="dxa"/>
        </w:trPr>
        <w:tc>
          <w:tcPr>
            <w:tcW w:w="560" w:type="dxa"/>
          </w:tcPr>
          <w:p w14:paraId="21B8C253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29</w:t>
            </w:r>
          </w:p>
        </w:tc>
        <w:tc>
          <w:tcPr>
            <w:tcW w:w="1983" w:type="dxa"/>
            <w:vAlign w:val="center"/>
          </w:tcPr>
          <w:p w14:paraId="4803B861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Сочинение. Информационная обработка текста. Употребление языковых средств в зависимости от речевой ситуации </w:t>
            </w:r>
          </w:p>
        </w:tc>
        <w:tc>
          <w:tcPr>
            <w:tcW w:w="567" w:type="dxa"/>
          </w:tcPr>
          <w:p w14:paraId="51C543FE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17CE508D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60F4EC90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2F244B1F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1E62B2F0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4B777063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401F5F94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0EA293E6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0E109DF3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2E881A04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365AE1C5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056DB525" w14:textId="44AE343F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207AB658" w14:textId="5CCAF50D" w:rsidTr="00201D2D">
        <w:trPr>
          <w:gridAfter w:val="10"/>
          <w:wAfter w:w="14281" w:type="dxa"/>
        </w:trPr>
        <w:tc>
          <w:tcPr>
            <w:tcW w:w="560" w:type="dxa"/>
          </w:tcPr>
          <w:p w14:paraId="698282E6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1983" w:type="dxa"/>
            <w:vAlign w:val="center"/>
          </w:tcPr>
          <w:p w14:paraId="4EE49489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Сочинение. Информационная обработка текста. Употребление языковых средств в зависимости от речевой ситуации </w:t>
            </w:r>
          </w:p>
        </w:tc>
        <w:tc>
          <w:tcPr>
            <w:tcW w:w="567" w:type="dxa"/>
          </w:tcPr>
          <w:p w14:paraId="32232396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091906D7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20281550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3CC6622C" w14:textId="77777777" w:rsidR="00201D2D" w:rsidRPr="00AB0516" w:rsidRDefault="001E1180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hyperlink r:id="rId40" w:history="1">
              <w:r w:rsidR="00201D2D" w:rsidRPr="00AB0516">
                <w:rPr>
                  <w:rStyle w:val="a5"/>
                  <w:rFonts w:ascii="Times New Roman" w:hAnsi="Times New Roman" w:cs="Times New Roman"/>
                  <w:lang w:val="ru-RU"/>
                </w:rPr>
                <w:t>https://resh.edu.ru/subject/lesson/5892/start/103962/</w:t>
              </w:r>
            </w:hyperlink>
          </w:p>
          <w:p w14:paraId="21B11019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20C347F4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7EAC304E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2EC62A48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0350CF12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4E24A0E2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6E3CD28C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2E662A8A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7127DECB" w14:textId="6A1727C2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2F109706" w14:textId="219B013E" w:rsidTr="00201D2D">
        <w:trPr>
          <w:gridAfter w:val="10"/>
          <w:wAfter w:w="14281" w:type="dxa"/>
        </w:trPr>
        <w:tc>
          <w:tcPr>
            <w:tcW w:w="12469" w:type="dxa"/>
            <w:gridSpan w:val="7"/>
            <w:vAlign w:val="center"/>
          </w:tcPr>
          <w:p w14:paraId="1EB20904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Треннинг в формате ЕГЭ (2ч)</w:t>
            </w:r>
          </w:p>
        </w:tc>
        <w:tc>
          <w:tcPr>
            <w:tcW w:w="4817" w:type="dxa"/>
            <w:gridSpan w:val="2"/>
          </w:tcPr>
          <w:p w14:paraId="528B65CA" w14:textId="77777777" w:rsidR="00201D2D" w:rsidRPr="00AB0516" w:rsidRDefault="00201D2D" w:rsidP="00201D2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201D2D" w:rsidRPr="00AB0516" w14:paraId="7E658433" w14:textId="48CCCE0C" w:rsidTr="00201D2D">
        <w:trPr>
          <w:gridAfter w:val="10"/>
          <w:wAfter w:w="14281" w:type="dxa"/>
        </w:trPr>
        <w:tc>
          <w:tcPr>
            <w:tcW w:w="560" w:type="dxa"/>
          </w:tcPr>
          <w:p w14:paraId="2A7EA057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  <w:tc>
          <w:tcPr>
            <w:tcW w:w="1983" w:type="dxa"/>
            <w:vAlign w:val="center"/>
          </w:tcPr>
          <w:p w14:paraId="56D9F74E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Треннинг в формате ЕГЭ. Индивидуальная коррекция ошибок</w:t>
            </w:r>
          </w:p>
        </w:tc>
        <w:tc>
          <w:tcPr>
            <w:tcW w:w="567" w:type="dxa"/>
          </w:tcPr>
          <w:p w14:paraId="02F1530A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7F0B6917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73CB9BFA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652BCA11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5BF3DEF1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35BCAB8D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220E1E8F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12B721BA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1695A4E1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05E30A15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72067FE6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Гражданское</w:t>
            </w:r>
          </w:p>
        </w:tc>
        <w:tc>
          <w:tcPr>
            <w:tcW w:w="4817" w:type="dxa"/>
            <w:gridSpan w:val="2"/>
          </w:tcPr>
          <w:p w14:paraId="74099020" w14:textId="3D4AC72F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практикум</w:t>
            </w:r>
          </w:p>
        </w:tc>
      </w:tr>
      <w:tr w:rsidR="00201D2D" w:rsidRPr="00AB0516" w14:paraId="3100E887" w14:textId="2DEB1FCD" w:rsidTr="00201D2D">
        <w:trPr>
          <w:gridAfter w:val="10"/>
          <w:wAfter w:w="14281" w:type="dxa"/>
        </w:trPr>
        <w:tc>
          <w:tcPr>
            <w:tcW w:w="560" w:type="dxa"/>
          </w:tcPr>
          <w:p w14:paraId="178D9D3A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1983" w:type="dxa"/>
            <w:vAlign w:val="center"/>
          </w:tcPr>
          <w:p w14:paraId="2ED587EC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на промежуточной аттестации. 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Индивидуальная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коррекция</w:t>
            </w:r>
            <w:proofErr w:type="spellEnd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05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ошибок</w:t>
            </w:r>
            <w:proofErr w:type="spellEnd"/>
          </w:p>
        </w:tc>
        <w:tc>
          <w:tcPr>
            <w:tcW w:w="567" w:type="dxa"/>
          </w:tcPr>
          <w:p w14:paraId="50CC3802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458D854F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614006B5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704E33E1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03292EAF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5DF0B16F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75D3E290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5CA7AD17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27A83215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7A962A97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6DECD053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302FBED6" w14:textId="78C82652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1C5159F7" w14:textId="3173063C" w:rsidTr="00201D2D">
        <w:tc>
          <w:tcPr>
            <w:tcW w:w="12469" w:type="dxa"/>
            <w:gridSpan w:val="7"/>
          </w:tcPr>
          <w:p w14:paraId="0AE55DEF" w14:textId="0E0D6138" w:rsidR="00201D2D" w:rsidRPr="00AB0516" w:rsidRDefault="001E1180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 w:rsidR="00201D2D"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очинение</w:t>
            </w:r>
            <w:proofErr w:type="spellEnd"/>
            <w:r w:rsidR="00201D2D"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ЕГЭ </w:t>
            </w:r>
            <w:r w:rsidR="00201D2D" w:rsidRPr="00AB05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(2ч)</w:t>
            </w:r>
          </w:p>
        </w:tc>
        <w:tc>
          <w:tcPr>
            <w:tcW w:w="4817" w:type="dxa"/>
            <w:gridSpan w:val="2"/>
          </w:tcPr>
          <w:p w14:paraId="780B017C" w14:textId="77777777" w:rsidR="00201D2D" w:rsidRPr="00AB0516" w:rsidRDefault="00201D2D" w:rsidP="00201D2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gridSpan w:val="2"/>
          </w:tcPr>
          <w:p w14:paraId="24C2FBBF" w14:textId="77777777" w:rsidR="00201D2D" w:rsidRPr="00AB0516" w:rsidRDefault="00201D2D" w:rsidP="00201D2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</w:tcPr>
          <w:p w14:paraId="6740A0F5" w14:textId="77777777" w:rsidR="00201D2D" w:rsidRPr="00AB0516" w:rsidRDefault="00201D2D" w:rsidP="00201D2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56BB74A" w14:textId="77777777" w:rsidR="00201D2D" w:rsidRPr="00AB0516" w:rsidRDefault="00201D2D" w:rsidP="00201D2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</w:tcPr>
          <w:p w14:paraId="00635506" w14:textId="77777777" w:rsidR="00201D2D" w:rsidRPr="00AB0516" w:rsidRDefault="00201D2D" w:rsidP="00201D2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</w:tcPr>
          <w:p w14:paraId="7DC17110" w14:textId="77777777" w:rsidR="00201D2D" w:rsidRPr="00AB0516" w:rsidRDefault="00201D2D" w:rsidP="00201D2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11B6143" w14:textId="126EFF2A" w:rsidR="00201D2D" w:rsidRPr="00AB0516" w:rsidRDefault="00201D2D" w:rsidP="00201D2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201D2D" w:rsidRPr="00AB0516" w14:paraId="14E63381" w14:textId="5944E955" w:rsidTr="00201D2D">
        <w:trPr>
          <w:gridAfter w:val="10"/>
          <w:wAfter w:w="14281" w:type="dxa"/>
        </w:trPr>
        <w:tc>
          <w:tcPr>
            <w:tcW w:w="560" w:type="dxa"/>
          </w:tcPr>
          <w:p w14:paraId="20073D7E" w14:textId="77777777" w:rsidR="00201D2D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 w:rsidRPr="00AB0516">
              <w:rPr>
                <w:rFonts w:ascii="Times New Roman" w:eastAsia="Times New Roman" w:hAnsi="Times New Roman" w:cs="Times New Roman"/>
                <w:lang w:val="ru-RU"/>
              </w:rPr>
              <w:t>33</w:t>
            </w:r>
          </w:p>
          <w:p w14:paraId="50CEC07F" w14:textId="77777777" w:rsidR="001E1180" w:rsidRDefault="001E1180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6BBAB0B" w14:textId="77777777" w:rsidR="001E1180" w:rsidRDefault="001E1180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89D95D9" w14:textId="77777777" w:rsidR="001E1180" w:rsidRDefault="001E1180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7F51EC9" w14:textId="208A58EF" w:rsidR="001E1180" w:rsidRPr="00AB0516" w:rsidRDefault="001E1180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1983" w:type="dxa"/>
            <w:vAlign w:val="center"/>
          </w:tcPr>
          <w:p w14:paraId="76829E04" w14:textId="77777777" w:rsidR="00201D2D" w:rsidRDefault="001E1180" w:rsidP="00201D2D">
            <w:pPr>
              <w:spacing w:after="301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Анализ  структуры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201D2D" w:rsidRPr="00AB05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сочинения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ЕГЭ</w:t>
            </w:r>
          </w:p>
          <w:p w14:paraId="0BF4ED74" w14:textId="77777777" w:rsidR="001E1180" w:rsidRDefault="001E1180" w:rsidP="00201D2D">
            <w:pPr>
              <w:spacing w:after="301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14:paraId="11AAFEDB" w14:textId="7371CC59" w:rsidR="001E1180" w:rsidRPr="00AB0516" w:rsidRDefault="001E1180" w:rsidP="00201D2D">
            <w:pPr>
              <w:spacing w:after="30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Критерии оценивания сочинения ЕГЭ.</w:t>
            </w:r>
          </w:p>
        </w:tc>
        <w:tc>
          <w:tcPr>
            <w:tcW w:w="567" w:type="dxa"/>
          </w:tcPr>
          <w:p w14:paraId="67FFD885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5D2252A9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70" w:type="dxa"/>
          </w:tcPr>
          <w:p w14:paraId="08CA1043" w14:textId="77777777" w:rsidR="00201D2D" w:rsidRPr="00AB0516" w:rsidRDefault="00201D2D" w:rsidP="00201D2D">
            <w:pPr>
              <w:spacing w:after="30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5" w:type="dxa"/>
          </w:tcPr>
          <w:p w14:paraId="4ADE9F46" w14:textId="77777777" w:rsidR="00201D2D" w:rsidRPr="00AB0516" w:rsidRDefault="00201D2D" w:rsidP="00201D2D">
            <w:pPr>
              <w:spacing w:after="3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7" w:type="dxa"/>
          </w:tcPr>
          <w:p w14:paraId="59911E77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</w:t>
            </w:r>
          </w:p>
          <w:p w14:paraId="2F4A937F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духовно-нравственное,</w:t>
            </w:r>
          </w:p>
          <w:p w14:paraId="5B0947ED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</w:t>
            </w:r>
          </w:p>
          <w:p w14:paraId="0E19324E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культуры</w:t>
            </w:r>
          </w:p>
          <w:p w14:paraId="77ABA0B1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Ценность научного познания</w:t>
            </w:r>
          </w:p>
          <w:p w14:paraId="0E4095A6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</w:t>
            </w:r>
          </w:p>
          <w:p w14:paraId="5EB9B1C8" w14:textId="77777777" w:rsidR="00201D2D" w:rsidRPr="00AB0516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</w:p>
        </w:tc>
        <w:tc>
          <w:tcPr>
            <w:tcW w:w="4817" w:type="dxa"/>
            <w:gridSpan w:val="2"/>
          </w:tcPr>
          <w:p w14:paraId="43B84250" w14:textId="77777777" w:rsidR="00201D2D" w:rsidRPr="0020526B" w:rsidRDefault="00201D2D" w:rsidP="0020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FA61D77" w14:textId="42C5251D" w:rsidR="00201D2D" w:rsidRPr="00AB0516" w:rsidRDefault="00201D2D">
      <w:pPr>
        <w:rPr>
          <w:rFonts w:ascii="Times New Roman" w:hAnsi="Times New Roman" w:cs="Times New Roman"/>
        </w:rPr>
      </w:pPr>
    </w:p>
    <w:p w14:paraId="202D9CEF" w14:textId="77777777" w:rsidR="00201D2D" w:rsidRPr="00AB0516" w:rsidRDefault="00201D2D">
      <w:pPr>
        <w:rPr>
          <w:rFonts w:ascii="Times New Roman" w:hAnsi="Times New Roman" w:cs="Times New Roman"/>
        </w:rPr>
      </w:pPr>
    </w:p>
    <w:sectPr w:rsidR="00201D2D" w:rsidRPr="00AB0516" w:rsidSect="00201D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1137"/>
    <w:multiLevelType w:val="multilevel"/>
    <w:tmpl w:val="5C44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034C3"/>
    <w:multiLevelType w:val="multilevel"/>
    <w:tmpl w:val="BBB2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B7D99"/>
    <w:multiLevelType w:val="multilevel"/>
    <w:tmpl w:val="727E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AD0904"/>
    <w:multiLevelType w:val="multilevel"/>
    <w:tmpl w:val="2732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046CB"/>
    <w:multiLevelType w:val="multilevel"/>
    <w:tmpl w:val="6096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5B58D6"/>
    <w:multiLevelType w:val="multilevel"/>
    <w:tmpl w:val="B56C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AB7C9D"/>
    <w:multiLevelType w:val="multilevel"/>
    <w:tmpl w:val="ECB6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666AD1"/>
    <w:multiLevelType w:val="multilevel"/>
    <w:tmpl w:val="2A1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AA2D6A"/>
    <w:multiLevelType w:val="multilevel"/>
    <w:tmpl w:val="0A2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8276ED"/>
    <w:multiLevelType w:val="multilevel"/>
    <w:tmpl w:val="52CA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4D796F"/>
    <w:multiLevelType w:val="multilevel"/>
    <w:tmpl w:val="D29E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D9684F"/>
    <w:multiLevelType w:val="multilevel"/>
    <w:tmpl w:val="ECBE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C81403"/>
    <w:multiLevelType w:val="multilevel"/>
    <w:tmpl w:val="C2B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2B5561"/>
    <w:multiLevelType w:val="multilevel"/>
    <w:tmpl w:val="73D4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B77810"/>
    <w:multiLevelType w:val="multilevel"/>
    <w:tmpl w:val="A05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571043"/>
    <w:multiLevelType w:val="multilevel"/>
    <w:tmpl w:val="2D7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0"/>
  </w:num>
  <w:num w:numId="5">
    <w:abstractNumId w:val="1"/>
  </w:num>
  <w:num w:numId="6">
    <w:abstractNumId w:val="13"/>
  </w:num>
  <w:num w:numId="7">
    <w:abstractNumId w:val="2"/>
  </w:num>
  <w:num w:numId="8">
    <w:abstractNumId w:val="6"/>
  </w:num>
  <w:num w:numId="9">
    <w:abstractNumId w:val="14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8"/>
    <w:rsid w:val="001B24D0"/>
    <w:rsid w:val="001E1180"/>
    <w:rsid w:val="00201D2D"/>
    <w:rsid w:val="0020526B"/>
    <w:rsid w:val="00522928"/>
    <w:rsid w:val="00AB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4CDC"/>
  <w15:docId w15:val="{DD6F5A0C-BC3F-4C3D-AA40-006E2AFE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1D2D"/>
    <w:rPr>
      <w:b/>
      <w:bCs/>
    </w:rPr>
  </w:style>
  <w:style w:type="paragraph" w:styleId="a4">
    <w:name w:val="No Spacing"/>
    <w:uiPriority w:val="1"/>
    <w:qFormat/>
    <w:rsid w:val="00201D2D"/>
    <w:pPr>
      <w:spacing w:after="0" w:line="240" w:lineRule="auto"/>
    </w:pPr>
    <w:rPr>
      <w:rFonts w:ascii="Calibri" w:eastAsia="DengXian" w:hAnsi="Calibri" w:cs="Times New Roman"/>
      <w:lang w:eastAsia="ko-KR"/>
    </w:rPr>
  </w:style>
  <w:style w:type="character" w:styleId="a5">
    <w:name w:val="Hyperlink"/>
    <w:basedOn w:val="a0"/>
    <w:uiPriority w:val="99"/>
    <w:unhideWhenUsed/>
    <w:rsid w:val="00201D2D"/>
    <w:rPr>
      <w:color w:val="0000FF"/>
      <w:u w:val="single"/>
    </w:rPr>
  </w:style>
  <w:style w:type="table" w:styleId="a6">
    <w:name w:val="Table Grid"/>
    <w:basedOn w:val="a1"/>
    <w:uiPriority w:val="39"/>
    <w:rsid w:val="00201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acc" TargetMode="External"/><Relationship Id="rId13" Type="http://schemas.openxmlformats.org/officeDocument/2006/relationships/hyperlink" Target="https://resh.edu.ru/subject/lesson/5885/start/299716/" TargetMode="External"/><Relationship Id="rId18" Type="http://schemas.openxmlformats.org/officeDocument/2006/relationships/hyperlink" Target="https://resh.edu.ru/subject/lesson/1191/" TargetMode="External"/><Relationship Id="rId26" Type="http://schemas.openxmlformats.org/officeDocument/2006/relationships/hyperlink" Target="https://resh.edu.ru/subject/lesson/2642/start/" TargetMode="External"/><Relationship Id="rId39" Type="http://schemas.openxmlformats.org/officeDocument/2006/relationships/hyperlink" Target="https://resh.edu.ru/subject/lesson/5892/start/10396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023/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bacc" TargetMode="External"/><Relationship Id="rId12" Type="http://schemas.openxmlformats.org/officeDocument/2006/relationships/hyperlink" Target="https://resh.edu.ru/subject/lesson/3623/start/106360/" TargetMode="External"/><Relationship Id="rId17" Type="http://schemas.openxmlformats.org/officeDocument/2006/relationships/hyperlink" Target="https://resh.edu.ru/subject/lesson/1172/" TargetMode="External"/><Relationship Id="rId25" Type="http://schemas.openxmlformats.org/officeDocument/2006/relationships/hyperlink" Target="https://resh.edu.ru/subject/lesson/2257/start/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resh.edu.ru/subject/lesson/4665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293/" TargetMode="External"/><Relationship Id="rId20" Type="http://schemas.openxmlformats.org/officeDocument/2006/relationships/hyperlink" Target="https://resh.edu.ru/subject/lesson/1022/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1" Type="http://schemas.openxmlformats.org/officeDocument/2006/relationships/hyperlink" Target="https://resh.edu.ru/subject/lesson/3605/start/9616/" TargetMode="External"/><Relationship Id="rId24" Type="http://schemas.openxmlformats.org/officeDocument/2006/relationships/hyperlink" Target="https://resh.edu.ru/subject/lesson/2621/start/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resh.edu.ru/subject/lesson/2649/start/" TargetMode="External"/><Relationship Id="rId40" Type="http://schemas.openxmlformats.org/officeDocument/2006/relationships/hyperlink" Target="https://resh.edu.ru/subject/lesson/5892/start/103962/" TargetMode="External"/><Relationship Id="rId5" Type="http://schemas.openxmlformats.org/officeDocument/2006/relationships/hyperlink" Target="https://resh.edu.ru/subject/lesson/4789/start/175851/" TargetMode="External"/><Relationship Id="rId15" Type="http://schemas.openxmlformats.org/officeDocument/2006/relationships/hyperlink" Target="https://resh.edu.ru/subject/lesson/1394/" TargetMode="External"/><Relationship Id="rId23" Type="http://schemas.openxmlformats.org/officeDocument/2006/relationships/hyperlink" Target="https://resh.edu.ru/subject/lesson/2637/start/" TargetMode="External"/><Relationship Id="rId28" Type="http://schemas.openxmlformats.org/officeDocument/2006/relationships/hyperlink" Target="https://resh.edu.ru/subject/lesson/2267/start/" TargetMode="External"/><Relationship Id="rId36" Type="http://schemas.openxmlformats.org/officeDocument/2006/relationships/hyperlink" Target="https://m.edsoo.ru/7f41c7e2" TargetMode="External"/><Relationship Id="rId10" Type="http://schemas.openxmlformats.org/officeDocument/2006/relationships/hyperlink" Target="https://resh.edu.ru/subject/lesson/4552/start/295002/" TargetMode="External"/><Relationship Id="rId19" Type="http://schemas.openxmlformats.org/officeDocument/2006/relationships/hyperlink" Target="https://resh.edu.ru/subject/lesson/1021/" TargetMode="External"/><Relationship Id="rId31" Type="http://schemas.openxmlformats.org/officeDocument/2006/relationships/hyperlink" Target="https://m.edsoo.ru/7f41c7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12/start/9556/" TargetMode="External"/><Relationship Id="rId14" Type="http://schemas.openxmlformats.org/officeDocument/2006/relationships/hyperlink" Target="https://resh.edu.ru/subject/lesson/5886/start/" TargetMode="External"/><Relationship Id="rId22" Type="http://schemas.openxmlformats.org/officeDocument/2006/relationships/hyperlink" Target="https://resh.edu.ru/subject/lesson/2641/start/" TargetMode="External"/><Relationship Id="rId27" Type="http://schemas.openxmlformats.org/officeDocument/2006/relationships/hyperlink" Target="https://resh.edu.ru/subject/lesson/2274/start/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28</Pages>
  <Words>6184</Words>
  <Characters>35254</Characters>
  <Application>Microsoft Office Word</Application>
  <DocSecurity>0</DocSecurity>
  <Lines>293</Lines>
  <Paragraphs>82</Paragraphs>
  <ScaleCrop>false</ScaleCrop>
  <Company/>
  <LinksUpToDate>false</LinksUpToDate>
  <CharactersWithSpaces>41356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Звать Как</dc:creator>
  <cp:keywords/>
  <dc:description/>
  <cp:lastModifiedBy>1068173</cp:lastModifiedBy>
  <cp:revision>7</cp:revision>
  <dcterms:created xsi:type="dcterms:W3CDTF">2023-10-18T18:28:00Z</dcterms:created>
  <dcterms:modified xsi:type="dcterms:W3CDTF">2024-09-23T20:13:00Z</dcterms:modified>
</cp:coreProperties>
</file>